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906" w:rsidRPr="00133173" w:rsidRDefault="00953906" w:rsidP="00133173">
      <w:pPr>
        <w:pStyle w:val="31"/>
        <w:ind w:firstLine="0"/>
        <w:rPr>
          <w:i/>
        </w:rPr>
      </w:pPr>
    </w:p>
    <w:p w:rsidR="00953906" w:rsidRPr="00133173" w:rsidRDefault="00953906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>СВОБОДНЕНСКИЙ ГОРОДСКОЙ СОВЕТ НАРОДНЫХ ДЕПУТАТОВ</w:t>
      </w: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>(шестой созыв)</w:t>
      </w: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Default="009441D4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Pr="00133173" w:rsidRDefault="00133173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>ИНФОРМАЦИЯ</w:t>
      </w: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E0674E" w:rsidP="00133173">
      <w:pPr>
        <w:pStyle w:val="31"/>
        <w:ind w:firstLine="0"/>
        <w:rPr>
          <w:i/>
        </w:rPr>
      </w:pPr>
      <w:r w:rsidRPr="00133173">
        <w:rPr>
          <w:i/>
        </w:rPr>
        <w:t>об итогах пят</w:t>
      </w:r>
      <w:r w:rsidR="00A321D1" w:rsidRPr="00133173">
        <w:rPr>
          <w:i/>
        </w:rPr>
        <w:t xml:space="preserve">ьдесят </w:t>
      </w:r>
      <w:r w:rsidR="00007EFC">
        <w:rPr>
          <w:i/>
        </w:rPr>
        <w:t>седьм</w:t>
      </w:r>
      <w:r w:rsidR="00762A45">
        <w:rPr>
          <w:i/>
        </w:rPr>
        <w:t>ого</w:t>
      </w:r>
      <w:r w:rsidR="007C26DA" w:rsidRPr="00133173">
        <w:rPr>
          <w:i/>
        </w:rPr>
        <w:t xml:space="preserve"> </w:t>
      </w:r>
      <w:r w:rsidR="009441D4" w:rsidRPr="00133173">
        <w:rPr>
          <w:i/>
        </w:rPr>
        <w:t>заседания</w:t>
      </w: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>Свободненского городского Совета народных депутатов,</w:t>
      </w: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 xml:space="preserve">состоявшегося </w:t>
      </w:r>
      <w:r w:rsidR="00007EFC">
        <w:rPr>
          <w:i/>
        </w:rPr>
        <w:t>08  дека</w:t>
      </w:r>
      <w:r w:rsidR="00A321D1" w:rsidRPr="00133173">
        <w:rPr>
          <w:i/>
        </w:rPr>
        <w:t>б</w:t>
      </w:r>
      <w:r w:rsidR="00E06D87" w:rsidRPr="00133173">
        <w:rPr>
          <w:i/>
        </w:rPr>
        <w:t xml:space="preserve">ря </w:t>
      </w:r>
      <w:r w:rsidRPr="00133173">
        <w:rPr>
          <w:i/>
        </w:rPr>
        <w:t xml:space="preserve"> 201</w:t>
      </w:r>
      <w:r w:rsidR="00055425" w:rsidRPr="00133173">
        <w:rPr>
          <w:i/>
        </w:rPr>
        <w:t>6</w:t>
      </w:r>
      <w:r w:rsidRPr="00133173">
        <w:rPr>
          <w:i/>
        </w:rPr>
        <w:t xml:space="preserve"> года</w:t>
      </w:r>
    </w:p>
    <w:p w:rsidR="009441D4" w:rsidRDefault="009441D4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Pr="00133173" w:rsidRDefault="00133173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>г. Свободный</w:t>
      </w:r>
    </w:p>
    <w:p w:rsidR="00682C46" w:rsidRPr="00D7190B" w:rsidRDefault="00055425" w:rsidP="00D7190B">
      <w:pPr>
        <w:pStyle w:val="31"/>
        <w:ind w:firstLine="0"/>
        <w:rPr>
          <w:i/>
        </w:rPr>
      </w:pPr>
      <w:r w:rsidRPr="00133173">
        <w:rPr>
          <w:i/>
        </w:rPr>
        <w:t>2016</w:t>
      </w:r>
      <w:r w:rsidR="009441D4" w:rsidRPr="00133173">
        <w:rPr>
          <w:i/>
        </w:rPr>
        <w:t xml:space="preserve"> год</w:t>
      </w:r>
    </w:p>
    <w:p w:rsidR="00953906" w:rsidRDefault="00E0674E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18D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762A45" w:rsidRPr="008F118D" w:rsidRDefault="00762A45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441D4" w:rsidRPr="001164C0" w:rsidRDefault="00E0674E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18D"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886CE3" w:rsidRPr="008F118D">
        <w:rPr>
          <w:rFonts w:ascii="Times New Roman" w:hAnsi="Times New Roman" w:cs="Times New Roman"/>
          <w:sz w:val="28"/>
          <w:szCs w:val="28"/>
        </w:rPr>
        <w:t xml:space="preserve">      </w:t>
      </w:r>
      <w:r w:rsidR="00A321D1" w:rsidRPr="001164C0">
        <w:rPr>
          <w:rFonts w:ascii="Times New Roman" w:hAnsi="Times New Roman" w:cs="Times New Roman"/>
          <w:sz w:val="28"/>
          <w:szCs w:val="28"/>
        </w:rPr>
        <w:t xml:space="preserve">Пятьдесят </w:t>
      </w:r>
      <w:r w:rsidR="00007EFC">
        <w:rPr>
          <w:rFonts w:ascii="Times New Roman" w:hAnsi="Times New Roman" w:cs="Times New Roman"/>
          <w:sz w:val="28"/>
          <w:szCs w:val="28"/>
        </w:rPr>
        <w:t>седьмо</w:t>
      </w:r>
      <w:r w:rsidR="00A10A3C">
        <w:rPr>
          <w:rFonts w:ascii="Times New Roman" w:hAnsi="Times New Roman" w:cs="Times New Roman"/>
          <w:sz w:val="28"/>
          <w:szCs w:val="28"/>
        </w:rPr>
        <w:t>е</w:t>
      </w:r>
      <w:r w:rsidR="007C26DA" w:rsidRPr="001164C0">
        <w:rPr>
          <w:rFonts w:ascii="Times New Roman" w:hAnsi="Times New Roman" w:cs="Times New Roman"/>
          <w:sz w:val="28"/>
          <w:szCs w:val="28"/>
        </w:rPr>
        <w:t xml:space="preserve"> </w:t>
      </w:r>
      <w:r w:rsidR="009441D4" w:rsidRPr="001164C0">
        <w:rPr>
          <w:rFonts w:ascii="Times New Roman" w:hAnsi="Times New Roman" w:cs="Times New Roman"/>
          <w:sz w:val="28"/>
          <w:szCs w:val="28"/>
        </w:rPr>
        <w:t xml:space="preserve"> заседание Свободненского городского Совета народных депутатов (далее – городской Совет) состоялось   </w:t>
      </w:r>
      <w:r w:rsidR="00007EFC">
        <w:rPr>
          <w:rFonts w:ascii="Times New Roman" w:hAnsi="Times New Roman" w:cs="Times New Roman"/>
          <w:sz w:val="28"/>
          <w:szCs w:val="28"/>
        </w:rPr>
        <w:t>08 дека</w:t>
      </w:r>
      <w:r w:rsidR="00E06D87" w:rsidRPr="001164C0">
        <w:rPr>
          <w:rFonts w:ascii="Times New Roman" w:hAnsi="Times New Roman" w:cs="Times New Roman"/>
          <w:sz w:val="28"/>
          <w:szCs w:val="28"/>
        </w:rPr>
        <w:t>бря</w:t>
      </w:r>
      <w:r w:rsidR="009A756C" w:rsidRPr="001164C0">
        <w:rPr>
          <w:rFonts w:ascii="Times New Roman" w:hAnsi="Times New Roman" w:cs="Times New Roman"/>
          <w:sz w:val="28"/>
          <w:szCs w:val="28"/>
        </w:rPr>
        <w:t xml:space="preserve"> </w:t>
      </w:r>
      <w:r w:rsidR="009441D4" w:rsidRPr="001164C0">
        <w:rPr>
          <w:rFonts w:ascii="Times New Roman" w:hAnsi="Times New Roman" w:cs="Times New Roman"/>
          <w:sz w:val="28"/>
          <w:szCs w:val="28"/>
        </w:rPr>
        <w:t>201</w:t>
      </w:r>
      <w:r w:rsidR="00055425" w:rsidRPr="001164C0">
        <w:rPr>
          <w:rFonts w:ascii="Times New Roman" w:hAnsi="Times New Roman" w:cs="Times New Roman"/>
          <w:sz w:val="28"/>
          <w:szCs w:val="28"/>
        </w:rPr>
        <w:t>6</w:t>
      </w:r>
      <w:r w:rsidR="009441D4" w:rsidRPr="001164C0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576563" w:rsidRDefault="009441D4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64C0">
        <w:rPr>
          <w:rFonts w:ascii="Times New Roman" w:hAnsi="Times New Roman" w:cs="Times New Roman"/>
          <w:sz w:val="28"/>
          <w:szCs w:val="28"/>
        </w:rPr>
        <w:t xml:space="preserve">         На заседании городского Совета присутствовали </w:t>
      </w:r>
      <w:r w:rsidR="00007EFC">
        <w:rPr>
          <w:rFonts w:ascii="Times New Roman" w:hAnsi="Times New Roman" w:cs="Times New Roman"/>
          <w:sz w:val="28"/>
          <w:szCs w:val="28"/>
        </w:rPr>
        <w:t>16</w:t>
      </w:r>
      <w:r w:rsidRPr="001164C0">
        <w:rPr>
          <w:rFonts w:ascii="Times New Roman" w:hAnsi="Times New Roman" w:cs="Times New Roman"/>
          <w:sz w:val="28"/>
          <w:szCs w:val="28"/>
        </w:rPr>
        <w:t xml:space="preserve"> де</w:t>
      </w:r>
      <w:r w:rsidR="00576563" w:rsidRPr="001164C0">
        <w:rPr>
          <w:rFonts w:ascii="Times New Roman" w:hAnsi="Times New Roman" w:cs="Times New Roman"/>
          <w:sz w:val="28"/>
          <w:szCs w:val="28"/>
        </w:rPr>
        <w:t>путатов. В повестку был</w:t>
      </w:r>
      <w:r w:rsidR="00007EFC">
        <w:rPr>
          <w:rFonts w:ascii="Times New Roman" w:hAnsi="Times New Roman" w:cs="Times New Roman"/>
          <w:sz w:val="28"/>
          <w:szCs w:val="28"/>
        </w:rPr>
        <w:t>и</w:t>
      </w:r>
      <w:r w:rsidR="00576563" w:rsidRPr="001164C0">
        <w:rPr>
          <w:rFonts w:ascii="Times New Roman" w:hAnsi="Times New Roman" w:cs="Times New Roman"/>
          <w:sz w:val="28"/>
          <w:szCs w:val="28"/>
        </w:rPr>
        <w:t xml:space="preserve"> включен</w:t>
      </w:r>
      <w:r w:rsidR="00007EFC">
        <w:rPr>
          <w:rFonts w:ascii="Times New Roman" w:hAnsi="Times New Roman" w:cs="Times New Roman"/>
          <w:sz w:val="28"/>
          <w:szCs w:val="28"/>
        </w:rPr>
        <w:t>ы</w:t>
      </w:r>
      <w:r w:rsidR="005F72EA" w:rsidRPr="001164C0">
        <w:rPr>
          <w:rFonts w:ascii="Times New Roman" w:hAnsi="Times New Roman" w:cs="Times New Roman"/>
          <w:sz w:val="28"/>
          <w:szCs w:val="28"/>
        </w:rPr>
        <w:t xml:space="preserve"> </w:t>
      </w:r>
      <w:r w:rsidR="00A10A3C">
        <w:rPr>
          <w:rFonts w:ascii="Times New Roman" w:hAnsi="Times New Roman" w:cs="Times New Roman"/>
          <w:sz w:val="28"/>
          <w:szCs w:val="28"/>
        </w:rPr>
        <w:t>1</w:t>
      </w:r>
      <w:r w:rsidR="00007EFC">
        <w:rPr>
          <w:rFonts w:ascii="Times New Roman" w:hAnsi="Times New Roman" w:cs="Times New Roman"/>
          <w:sz w:val="28"/>
          <w:szCs w:val="28"/>
        </w:rPr>
        <w:t>0 основных</w:t>
      </w:r>
      <w:r w:rsidR="00576563" w:rsidRPr="001164C0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007EFC">
        <w:rPr>
          <w:rFonts w:ascii="Times New Roman" w:hAnsi="Times New Roman" w:cs="Times New Roman"/>
          <w:sz w:val="28"/>
          <w:szCs w:val="28"/>
        </w:rPr>
        <w:t>ов</w:t>
      </w:r>
      <w:r w:rsidR="00A10A3C">
        <w:rPr>
          <w:rFonts w:ascii="Times New Roman" w:hAnsi="Times New Roman" w:cs="Times New Roman"/>
          <w:sz w:val="28"/>
          <w:szCs w:val="28"/>
        </w:rPr>
        <w:t>.</w:t>
      </w:r>
    </w:p>
    <w:p w:rsidR="00A10A3C" w:rsidRPr="001164C0" w:rsidRDefault="00A10A3C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23A59" w:rsidRPr="001164C0" w:rsidRDefault="00723A59" w:rsidP="00723A59">
      <w:pPr>
        <w:tabs>
          <w:tab w:val="left" w:pos="1095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164C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1164C0">
        <w:rPr>
          <w:rFonts w:ascii="Times New Roman" w:hAnsi="Times New Roman" w:cs="Times New Roman"/>
          <w:b/>
          <w:sz w:val="28"/>
          <w:szCs w:val="28"/>
          <w:u w:val="single"/>
        </w:rPr>
        <w:t>1. Вопросы по бюджету, финансам, налогам и собственности</w:t>
      </w:r>
    </w:p>
    <w:p w:rsidR="00723A59" w:rsidRPr="001164C0" w:rsidRDefault="000546EE" w:rsidP="00723A59">
      <w:pPr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         Принято решение</w:t>
      </w:r>
      <w:r w:rsidR="00723A59" w:rsidRPr="001164C0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городского Совета:</w:t>
      </w:r>
    </w:p>
    <w:p w:rsidR="00723A59" w:rsidRDefault="00723A59" w:rsidP="009363EB">
      <w:pPr>
        <w:pStyle w:val="a5"/>
        <w:numPr>
          <w:ilvl w:val="1"/>
          <w:numId w:val="44"/>
        </w:numPr>
        <w:tabs>
          <w:tab w:val="clear" w:pos="4153"/>
          <w:tab w:val="clear" w:pos="8306"/>
        </w:tabs>
        <w:ind w:left="0" w:firstLine="636"/>
        <w:jc w:val="both"/>
        <w:rPr>
          <w:b/>
          <w:bCs/>
          <w:sz w:val="28"/>
          <w:szCs w:val="28"/>
        </w:rPr>
      </w:pPr>
      <w:r w:rsidRPr="001164C0">
        <w:rPr>
          <w:b/>
          <w:bCs/>
          <w:sz w:val="28"/>
          <w:szCs w:val="28"/>
        </w:rPr>
        <w:t>«О внесении изменений и дополнений в решение городского Совета народных депутатов от 22 декабря 2015 года № 120 «О горо</w:t>
      </w:r>
      <w:r w:rsidR="00007EFC">
        <w:rPr>
          <w:b/>
          <w:bCs/>
          <w:sz w:val="28"/>
          <w:szCs w:val="28"/>
        </w:rPr>
        <w:t>дском бюджете  на 2016 год» № 14</w:t>
      </w:r>
      <w:r w:rsidRPr="001164C0">
        <w:rPr>
          <w:b/>
          <w:bCs/>
          <w:sz w:val="28"/>
          <w:szCs w:val="28"/>
        </w:rPr>
        <w:t>.</w:t>
      </w:r>
    </w:p>
    <w:p w:rsidR="009363EB" w:rsidRPr="001164C0" w:rsidRDefault="009363EB" w:rsidP="009363EB">
      <w:pPr>
        <w:pStyle w:val="a5"/>
        <w:tabs>
          <w:tab w:val="clear" w:pos="4153"/>
          <w:tab w:val="clear" w:pos="8306"/>
        </w:tabs>
        <w:ind w:left="636"/>
        <w:jc w:val="both"/>
        <w:rPr>
          <w:b/>
          <w:bCs/>
          <w:sz w:val="28"/>
          <w:szCs w:val="28"/>
        </w:rPr>
      </w:pPr>
    </w:p>
    <w:p w:rsidR="00E5756F" w:rsidRPr="00E5756F" w:rsidRDefault="00E5756F" w:rsidP="00E5756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Внесли</w:t>
      </w:r>
      <w:r w:rsidRPr="00E5756F">
        <w:rPr>
          <w:rFonts w:ascii="Times New Roman" w:eastAsia="Times New Roman" w:hAnsi="Times New Roman" w:cs="Times New Roman"/>
          <w:sz w:val="28"/>
          <w:szCs w:val="28"/>
        </w:rPr>
        <w:t xml:space="preserve"> в решение городского Совета народных депутатов от 22 декабря 2015 года № 120 «О городском бюджете на 2016 год» следующие изменения и дополнения:</w:t>
      </w:r>
    </w:p>
    <w:p w:rsidR="00E5756F" w:rsidRPr="00E5756F" w:rsidRDefault="00E5756F" w:rsidP="00E5756F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Утвердили</w:t>
      </w:r>
      <w:r w:rsidRPr="00E5756F">
        <w:rPr>
          <w:rFonts w:ascii="Times New Roman" w:eastAsia="Times New Roman" w:hAnsi="Times New Roman" w:cs="Times New Roman"/>
          <w:sz w:val="28"/>
          <w:szCs w:val="28"/>
        </w:rPr>
        <w:t xml:space="preserve"> основные характеристики городского бюджета на 2016 год: </w:t>
      </w:r>
    </w:p>
    <w:p w:rsidR="00E5756F" w:rsidRPr="00E5756F" w:rsidRDefault="00E5756F" w:rsidP="00E5756F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756F">
        <w:rPr>
          <w:rFonts w:ascii="Times New Roman" w:eastAsia="Times New Roman" w:hAnsi="Times New Roman" w:cs="Times New Roman"/>
          <w:sz w:val="28"/>
          <w:szCs w:val="28"/>
        </w:rPr>
        <w:t xml:space="preserve">прогнозируемый общий объем доходов в сумме 2 059 360 569,46 рублей; </w:t>
      </w:r>
    </w:p>
    <w:p w:rsidR="00E5756F" w:rsidRPr="00E5756F" w:rsidRDefault="00E5756F" w:rsidP="00E5756F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756F">
        <w:rPr>
          <w:rFonts w:ascii="Times New Roman" w:eastAsia="Times New Roman" w:hAnsi="Times New Roman" w:cs="Times New Roman"/>
          <w:sz w:val="28"/>
          <w:szCs w:val="28"/>
        </w:rPr>
        <w:t>общий объем расходов в сумме 2 163 287 194,83 рублей;</w:t>
      </w:r>
    </w:p>
    <w:p w:rsidR="00E5756F" w:rsidRPr="00E5756F" w:rsidRDefault="00E5756F" w:rsidP="00E5756F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756F">
        <w:rPr>
          <w:rFonts w:ascii="Times New Roman" w:eastAsia="Times New Roman" w:hAnsi="Times New Roman" w:cs="Times New Roman"/>
          <w:sz w:val="28"/>
          <w:szCs w:val="28"/>
        </w:rPr>
        <w:t>прогнозируемый дефицит в сумме 103 926 625,37 рублей.</w:t>
      </w:r>
    </w:p>
    <w:p w:rsidR="00E5756F" w:rsidRPr="00E5756F" w:rsidRDefault="00E5756F" w:rsidP="00E5756F">
      <w:pPr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5756F" w:rsidRPr="00E5756F" w:rsidRDefault="00E5756F" w:rsidP="00E5756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  <w:r w:rsidRPr="00E5756F">
        <w:rPr>
          <w:rFonts w:ascii="Times New Roman" w:eastAsia="Times New Roman" w:hAnsi="Times New Roman" w:cs="Times New Roman"/>
          <w:sz w:val="28"/>
          <w:szCs w:val="28"/>
        </w:rPr>
        <w:t xml:space="preserve"> прогнозируемый объем налоговых и неналоговых доходов городского бюджета на 2016 год в сумме 584 661 015,94 руб.</w:t>
      </w:r>
    </w:p>
    <w:p w:rsidR="00E5756F" w:rsidRDefault="00E5756F" w:rsidP="00E5756F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Утвержден</w:t>
      </w:r>
      <w:r w:rsidRPr="00E5756F">
        <w:rPr>
          <w:rFonts w:ascii="Times New Roman" w:hAnsi="Times New Roman" w:cs="Times New Roman"/>
          <w:sz w:val="28"/>
          <w:szCs w:val="28"/>
        </w:rPr>
        <w:t xml:space="preserve"> прогнозируемый объем безвозмездных поступлений на 2016 год в сумме 1 474 699 553,52 рублей.</w:t>
      </w:r>
    </w:p>
    <w:p w:rsidR="00E5756F" w:rsidRPr="00E5756F" w:rsidRDefault="00E5756F" w:rsidP="00E5756F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Утвержден</w:t>
      </w:r>
      <w:r w:rsidRPr="00E5756F">
        <w:rPr>
          <w:rFonts w:ascii="Times New Roman" w:hAnsi="Times New Roman" w:cs="Times New Roman"/>
          <w:sz w:val="28"/>
          <w:szCs w:val="28"/>
        </w:rPr>
        <w:t xml:space="preserve"> на 2016 год объем доходов городского бюджета, за исключением субсидий, субвенций и иных межбюджетных трансфертов, имеющих целевое назначение в сумме 658 099 715,94 руб.</w:t>
      </w:r>
    </w:p>
    <w:p w:rsidR="00E5756F" w:rsidRDefault="00E5756F" w:rsidP="00E5756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  <w:r w:rsidRPr="00E5756F">
        <w:rPr>
          <w:rFonts w:ascii="Times New Roman" w:eastAsia="Times New Roman" w:hAnsi="Times New Roman" w:cs="Times New Roman"/>
          <w:sz w:val="28"/>
          <w:szCs w:val="28"/>
        </w:rPr>
        <w:t xml:space="preserve"> общий объем бюджетных ассигнований, направляемых на исполнение публичных нормативных обязательств на 2016 год в сумме 33 486 914,23 руб.</w:t>
      </w:r>
    </w:p>
    <w:p w:rsidR="00E5756F" w:rsidRPr="00E5756F" w:rsidRDefault="00E5756F" w:rsidP="00E5756F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Установлен</w:t>
      </w:r>
      <w:r w:rsidRPr="00E5756F">
        <w:rPr>
          <w:rFonts w:ascii="Times New Roman" w:eastAsia="Times New Roman" w:hAnsi="Times New Roman" w:cs="Times New Roman"/>
          <w:sz w:val="28"/>
          <w:szCs w:val="28"/>
        </w:rPr>
        <w:t xml:space="preserve"> предельный объем муниципального долга на 2016 год в сумме 466 341 402,08 рублей. </w:t>
      </w:r>
    </w:p>
    <w:p w:rsidR="00E5756F" w:rsidRPr="00E5756F" w:rsidRDefault="00E5756F" w:rsidP="00E5756F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E5756F">
        <w:rPr>
          <w:rFonts w:ascii="Times New Roman" w:eastAsia="Times New Roman" w:hAnsi="Times New Roman" w:cs="Times New Roman"/>
          <w:sz w:val="28"/>
          <w:szCs w:val="28"/>
        </w:rPr>
        <w:t>Установ</w:t>
      </w:r>
      <w:r>
        <w:rPr>
          <w:rFonts w:ascii="Times New Roman" w:hAnsi="Times New Roman" w:cs="Times New Roman"/>
          <w:sz w:val="28"/>
          <w:szCs w:val="28"/>
        </w:rPr>
        <w:t>лен</w:t>
      </w:r>
      <w:r w:rsidRPr="00E5756F">
        <w:rPr>
          <w:rFonts w:ascii="Times New Roman" w:eastAsia="Times New Roman" w:hAnsi="Times New Roman" w:cs="Times New Roman"/>
          <w:sz w:val="28"/>
          <w:szCs w:val="28"/>
        </w:rPr>
        <w:t xml:space="preserve"> верхний предел муниципального внутреннего долга на           01 января 2017 года в сумме 204 496 581,17 рублей, в том числе по муниципальным гарантиям в сумме 0,0 рублей; </w:t>
      </w:r>
    </w:p>
    <w:p w:rsidR="00E5756F" w:rsidRPr="00E5756F" w:rsidRDefault="00E5756F" w:rsidP="00E575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Установлен</w:t>
      </w:r>
      <w:r w:rsidRPr="00E5756F">
        <w:rPr>
          <w:rFonts w:ascii="Times New Roman" w:eastAsia="Times New Roman" w:hAnsi="Times New Roman" w:cs="Times New Roman"/>
          <w:sz w:val="28"/>
          <w:szCs w:val="28"/>
        </w:rPr>
        <w:t xml:space="preserve"> объем расходов на обслуживание муниципального долга на 2016 год в сумме 11 723 209,42 рублей. </w:t>
      </w:r>
    </w:p>
    <w:p w:rsidR="00E5756F" w:rsidRPr="00E5756F" w:rsidRDefault="00E5756F" w:rsidP="00E5756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Утвержден</w:t>
      </w:r>
      <w:r w:rsidRPr="00E5756F">
        <w:rPr>
          <w:rFonts w:ascii="Times New Roman" w:eastAsia="Times New Roman" w:hAnsi="Times New Roman" w:cs="Times New Roman"/>
          <w:sz w:val="28"/>
          <w:szCs w:val="28"/>
        </w:rPr>
        <w:t xml:space="preserve"> объем бюджетных ассигнований муниципального дорожного фонда на 2016 год в сумме 99 258 513,45 рублей.</w:t>
      </w:r>
    </w:p>
    <w:p w:rsidR="00A10A3C" w:rsidRDefault="00A10A3C" w:rsidP="00A10A3C">
      <w:pPr>
        <w:tabs>
          <w:tab w:val="left" w:pos="567"/>
          <w:tab w:val="left" w:pos="184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10A3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0A3C">
        <w:rPr>
          <w:rFonts w:ascii="Times New Roman" w:hAnsi="Times New Roman" w:cs="Times New Roman"/>
          <w:sz w:val="28"/>
          <w:szCs w:val="28"/>
        </w:rPr>
        <w:t>Настоящее решение вступает в силу после его официального опубликования.</w:t>
      </w:r>
    </w:p>
    <w:p w:rsidR="000546EE" w:rsidRDefault="000546EE" w:rsidP="00A10A3C">
      <w:pPr>
        <w:tabs>
          <w:tab w:val="left" w:pos="567"/>
          <w:tab w:val="left" w:pos="184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91C73" w:rsidRPr="001164C0" w:rsidRDefault="00991C73" w:rsidP="00991C73">
      <w:p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1164C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Приняты постановления городского Совета:</w:t>
      </w:r>
    </w:p>
    <w:p w:rsidR="00991C73" w:rsidRPr="001164C0" w:rsidRDefault="00991C73" w:rsidP="00991C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         </w:t>
      </w:r>
      <w:r w:rsidR="00BA7F5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1.2</w:t>
      </w:r>
      <w:r w:rsidRPr="001164C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Pr="001164C0">
        <w:rPr>
          <w:rFonts w:ascii="Times New Roman" w:hAnsi="Times New Roman" w:cs="Times New Roman"/>
          <w:b/>
          <w:sz w:val="28"/>
          <w:szCs w:val="28"/>
        </w:rPr>
        <w:t xml:space="preserve">  О выплате заработной платы работникам бюджетных учреждений за </w:t>
      </w:r>
      <w:r>
        <w:rPr>
          <w:rFonts w:ascii="Times New Roman" w:hAnsi="Times New Roman" w:cs="Times New Roman"/>
          <w:b/>
          <w:sz w:val="28"/>
          <w:szCs w:val="28"/>
        </w:rPr>
        <w:t>ноябрь</w:t>
      </w:r>
      <w:r w:rsidRPr="001164C0">
        <w:rPr>
          <w:rFonts w:ascii="Times New Roman" w:hAnsi="Times New Roman" w:cs="Times New Roman"/>
          <w:b/>
          <w:sz w:val="28"/>
          <w:szCs w:val="28"/>
        </w:rPr>
        <w:t xml:space="preserve">  2016 года</w:t>
      </w:r>
    </w:p>
    <w:p w:rsidR="00991C73" w:rsidRPr="00133173" w:rsidRDefault="00991C73" w:rsidP="00991C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Рассмотрев и обсудив информацию Финансового управления администрации г. Свободного о выплате заработной платы работникам бюджетных учреждений за ноябрь 2016 года, городской Совет народных депутатов постановил принять информацию о выплате заработной платы работникам бюджетных учреждений за  ноябрь  2016 года к сведению. </w:t>
      </w:r>
    </w:p>
    <w:p w:rsidR="00991C73" w:rsidRDefault="00991C73" w:rsidP="00991C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91C73" w:rsidRDefault="00991C73" w:rsidP="00991C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4C0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принятия.</w:t>
      </w:r>
    </w:p>
    <w:p w:rsidR="008B419A" w:rsidRPr="008B419A" w:rsidRDefault="00991C73" w:rsidP="008B419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164C0">
        <w:rPr>
          <w:rFonts w:ascii="Times New Roman" w:hAnsi="Times New Roman" w:cs="Times New Roman"/>
          <w:sz w:val="28"/>
          <w:szCs w:val="28"/>
        </w:rPr>
        <w:br/>
      </w:r>
      <w:r w:rsidR="008B419A" w:rsidRPr="008B419A">
        <w:rPr>
          <w:rFonts w:ascii="Times New Roman" w:hAnsi="Times New Roman" w:cs="Times New Roman"/>
          <w:b/>
          <w:sz w:val="28"/>
          <w:szCs w:val="28"/>
        </w:rPr>
        <w:t>1.3.О рекомендациях публичных слушаний по проекту городского бюджета на 2017 год и плановый период 2018 и 2019 годов</w:t>
      </w:r>
    </w:p>
    <w:p w:rsidR="00991C73" w:rsidRPr="00327A88" w:rsidRDefault="00327A88" w:rsidP="00991C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7A88">
        <w:rPr>
          <w:rFonts w:ascii="Times New Roman" w:hAnsi="Times New Roman" w:cs="Times New Roman"/>
          <w:sz w:val="28"/>
          <w:szCs w:val="28"/>
        </w:rPr>
        <w:t>Одобрили рекомендации публичных слушаний по проекту городского бюджета на 2017 год и плановый период 2018 и 2019 годов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B7BE9" w:rsidRPr="00BB7BE9" w:rsidRDefault="00BB7BE9" w:rsidP="00BB7BE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7BE9">
        <w:rPr>
          <w:rFonts w:ascii="Times New Roman" w:hAnsi="Times New Roman" w:cs="Times New Roman"/>
          <w:sz w:val="28"/>
          <w:szCs w:val="28"/>
        </w:rPr>
        <w:t>Обсудили проект городского бюджета на 2017 год и плановый период 2018 и 2019 годов, участники публичных слушаний</w:t>
      </w:r>
    </w:p>
    <w:p w:rsidR="00BB7BE9" w:rsidRPr="00BB7BE9" w:rsidRDefault="00BB7BE9" w:rsidP="00BB7BE9">
      <w:pPr>
        <w:rPr>
          <w:rFonts w:ascii="Times New Roman" w:hAnsi="Times New Roman" w:cs="Times New Roman"/>
          <w:sz w:val="28"/>
          <w:szCs w:val="28"/>
        </w:rPr>
      </w:pPr>
      <w:r w:rsidRPr="00BB7BE9">
        <w:rPr>
          <w:rFonts w:ascii="Times New Roman" w:hAnsi="Times New Roman" w:cs="Times New Roman"/>
          <w:sz w:val="28"/>
          <w:szCs w:val="28"/>
        </w:rPr>
        <w:t>РЕКОМЕНДОВАЛИ:</w:t>
      </w:r>
    </w:p>
    <w:p w:rsidR="00BB7BE9" w:rsidRPr="00BB7BE9" w:rsidRDefault="00BB7BE9" w:rsidP="00BB7BE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7BE9">
        <w:rPr>
          <w:rFonts w:ascii="Times New Roman" w:hAnsi="Times New Roman" w:cs="Times New Roman"/>
          <w:sz w:val="28"/>
          <w:szCs w:val="28"/>
        </w:rPr>
        <w:t>1.Администраторам доходов городского бюджета:</w:t>
      </w:r>
    </w:p>
    <w:p w:rsidR="00BB7BE9" w:rsidRPr="00BB7BE9" w:rsidRDefault="00BB7BE9" w:rsidP="00BB7BE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7BE9">
        <w:rPr>
          <w:rFonts w:ascii="Times New Roman" w:hAnsi="Times New Roman" w:cs="Times New Roman"/>
          <w:sz w:val="28"/>
          <w:szCs w:val="28"/>
        </w:rPr>
        <w:t>1) обеспечить увеличение поступлений в бюджет города налоговых и неналоговых доходов;</w:t>
      </w:r>
    </w:p>
    <w:p w:rsidR="00BB7BE9" w:rsidRPr="00BB7BE9" w:rsidRDefault="00BB7BE9" w:rsidP="00BB7BE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7BE9">
        <w:rPr>
          <w:rFonts w:ascii="Times New Roman" w:hAnsi="Times New Roman" w:cs="Times New Roman"/>
          <w:sz w:val="28"/>
          <w:szCs w:val="28"/>
        </w:rPr>
        <w:t>2) принять меры к пополнению источников, формирующих объем бюджетных ассигнований муниципального дорожного фонда;</w:t>
      </w:r>
    </w:p>
    <w:p w:rsidR="00BB7BE9" w:rsidRPr="00BB7BE9" w:rsidRDefault="00BB7BE9" w:rsidP="00BB7BE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7BE9">
        <w:rPr>
          <w:rFonts w:ascii="Times New Roman" w:hAnsi="Times New Roman" w:cs="Times New Roman"/>
          <w:sz w:val="28"/>
          <w:szCs w:val="28"/>
        </w:rPr>
        <w:t>3) принять меры по повышению качества претензионно-исковой работы с неплательщиками и осуществление мер принудительного взыскания задолженности;</w:t>
      </w:r>
    </w:p>
    <w:p w:rsidR="00BB7BE9" w:rsidRPr="00BB7BE9" w:rsidRDefault="00BB7BE9" w:rsidP="00BB7BE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7BE9">
        <w:rPr>
          <w:rFonts w:ascii="Times New Roman" w:hAnsi="Times New Roman" w:cs="Times New Roman"/>
          <w:sz w:val="28"/>
          <w:szCs w:val="28"/>
        </w:rPr>
        <w:t>4) увеличить поступление доходов от аренды земельных участков, находящихся под объектами рекламных конструкций;</w:t>
      </w:r>
    </w:p>
    <w:p w:rsidR="00BB7BE9" w:rsidRPr="00BB7BE9" w:rsidRDefault="00BB7BE9" w:rsidP="00BB7BE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7BE9">
        <w:rPr>
          <w:rFonts w:ascii="Times New Roman" w:hAnsi="Times New Roman" w:cs="Times New Roman"/>
          <w:sz w:val="28"/>
          <w:szCs w:val="28"/>
        </w:rPr>
        <w:t>5) увеличить поступление доходов от выдачи разрешений на установку и эксплуатацию рекламных конструкций.</w:t>
      </w:r>
    </w:p>
    <w:p w:rsidR="00BB7BE9" w:rsidRPr="00BB7BE9" w:rsidRDefault="00BB7BE9" w:rsidP="00BB7BE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7BE9">
        <w:rPr>
          <w:rFonts w:ascii="Times New Roman" w:hAnsi="Times New Roman" w:cs="Times New Roman"/>
          <w:sz w:val="28"/>
          <w:szCs w:val="28"/>
        </w:rPr>
        <w:t>2. Администрации города Свободного:</w:t>
      </w:r>
    </w:p>
    <w:p w:rsidR="00BB7BE9" w:rsidRPr="00BB7BE9" w:rsidRDefault="00BB7BE9" w:rsidP="00BB7BE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7BE9">
        <w:rPr>
          <w:rFonts w:ascii="Times New Roman" w:hAnsi="Times New Roman" w:cs="Times New Roman"/>
          <w:sz w:val="28"/>
          <w:szCs w:val="28"/>
        </w:rPr>
        <w:t>1) обеспечить проведение систематического анализа исполнения городского бюджета и при необходимости осуществлять принятие мер по обеспечению сбалансированности городского бюджета;</w:t>
      </w:r>
    </w:p>
    <w:p w:rsidR="00BB7BE9" w:rsidRPr="00BB7BE9" w:rsidRDefault="00BB7BE9" w:rsidP="00BB7BE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7BE9">
        <w:rPr>
          <w:rFonts w:ascii="Times New Roman" w:hAnsi="Times New Roman" w:cs="Times New Roman"/>
          <w:sz w:val="28"/>
          <w:szCs w:val="28"/>
        </w:rPr>
        <w:lastRenderedPageBreak/>
        <w:t>2) продолжить дальнейшее совершенствование администрирования доходов бюджета, направленное на качественное прогнозирование доходов и выполнение в полном объёме утверждённых годовых назначений по доходам бюджета;</w:t>
      </w:r>
    </w:p>
    <w:p w:rsidR="00BB7BE9" w:rsidRPr="00BB7BE9" w:rsidRDefault="00BB7BE9" w:rsidP="00BB7BE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7BE9">
        <w:rPr>
          <w:rFonts w:ascii="Times New Roman" w:hAnsi="Times New Roman" w:cs="Times New Roman"/>
          <w:sz w:val="28"/>
          <w:szCs w:val="28"/>
        </w:rPr>
        <w:t>3) проводить работу по замещению кредитов коммерческих банков кредитами из областного бюджета в целях снижения расходов на обслуживание муниципального долга;</w:t>
      </w:r>
    </w:p>
    <w:p w:rsidR="00BB7BE9" w:rsidRPr="00BB7BE9" w:rsidRDefault="00BB7BE9" w:rsidP="00BB7BE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7BE9">
        <w:rPr>
          <w:rFonts w:ascii="Times New Roman" w:hAnsi="Times New Roman" w:cs="Times New Roman"/>
          <w:sz w:val="28"/>
          <w:szCs w:val="28"/>
        </w:rPr>
        <w:t>4) продолжить работу по повышению эффективности финансовых взаимоотношений с Правительством Амурской области и совершенствованию системы межбюджетных отношений для достижения оптимального баланса между необходимым выравниванием бюджетной обеспеченности и созданием стимулов для наращивания собственной налоговой базы;</w:t>
      </w:r>
    </w:p>
    <w:p w:rsidR="00BB7BE9" w:rsidRPr="00BB7BE9" w:rsidRDefault="00BB7BE9" w:rsidP="00BB7BE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7BE9">
        <w:rPr>
          <w:rFonts w:ascii="Times New Roman" w:hAnsi="Times New Roman" w:cs="Times New Roman"/>
          <w:sz w:val="28"/>
          <w:szCs w:val="28"/>
        </w:rPr>
        <w:t>5) продолжить работу по повышению качества муниципальных программ и расширению их использования в бюджетном планировании;</w:t>
      </w:r>
    </w:p>
    <w:p w:rsidR="00BB7BE9" w:rsidRPr="00BB7BE9" w:rsidRDefault="00BB7BE9" w:rsidP="00BB7BE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7BE9">
        <w:rPr>
          <w:rFonts w:ascii="Times New Roman" w:hAnsi="Times New Roman" w:cs="Times New Roman"/>
          <w:sz w:val="28"/>
          <w:szCs w:val="28"/>
        </w:rPr>
        <w:t>6) с целью обеспечения прозрачности и открытости муниципальных финансов продолжить работу по совершенствованию информационного комплекса «Бюджет для граждан»;</w:t>
      </w:r>
    </w:p>
    <w:p w:rsidR="00BB7BE9" w:rsidRPr="00BB7BE9" w:rsidRDefault="00BB7BE9" w:rsidP="00BB7BE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7BE9">
        <w:rPr>
          <w:rFonts w:ascii="Times New Roman" w:hAnsi="Times New Roman" w:cs="Times New Roman"/>
          <w:sz w:val="28"/>
          <w:szCs w:val="28"/>
        </w:rPr>
        <w:t>7) проводить систематический мониторинг размера муниципального внутреннего долга муниципального образования «город Свободный» и выполнять комплекс мероприятий по его сокращению;</w:t>
      </w:r>
    </w:p>
    <w:p w:rsidR="00BB7BE9" w:rsidRPr="00BB7BE9" w:rsidRDefault="00BB7BE9" w:rsidP="00BB7BE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7BE9">
        <w:rPr>
          <w:rFonts w:ascii="Times New Roman" w:hAnsi="Times New Roman" w:cs="Times New Roman"/>
          <w:sz w:val="28"/>
          <w:szCs w:val="28"/>
        </w:rPr>
        <w:t>8) обеспечить проведение мероприятий по повышению эффективности управления муниципальной собственностью и росту доходов от её использования;</w:t>
      </w:r>
    </w:p>
    <w:p w:rsidR="00BB7BE9" w:rsidRPr="00BB7BE9" w:rsidRDefault="00BB7BE9" w:rsidP="00BB7BE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7BE9">
        <w:rPr>
          <w:rFonts w:ascii="Times New Roman" w:hAnsi="Times New Roman" w:cs="Times New Roman"/>
          <w:sz w:val="28"/>
          <w:szCs w:val="28"/>
        </w:rPr>
        <w:t>9) обеспечить реализацию задач, поставленных в указах Президента Российской Федерации от 07.05.2012 в части повышения оплаты труда отдельных категорий работников бюджетной сферы;</w:t>
      </w:r>
    </w:p>
    <w:p w:rsidR="00BB7BE9" w:rsidRPr="00BB7BE9" w:rsidRDefault="00BB7BE9" w:rsidP="00BB7BE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7BE9">
        <w:rPr>
          <w:rFonts w:ascii="Times New Roman" w:hAnsi="Times New Roman" w:cs="Times New Roman"/>
          <w:sz w:val="28"/>
          <w:szCs w:val="28"/>
        </w:rPr>
        <w:t>10) при поступлении в городской бюджет дополнительных доходов рассмотреть возможность увеличения бюджетных ассигнований на реализацию следующих мероприятий:</w:t>
      </w:r>
    </w:p>
    <w:p w:rsidR="00BB7BE9" w:rsidRPr="00BB7BE9" w:rsidRDefault="00BB7BE9" w:rsidP="00BB7BE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7BE9">
        <w:rPr>
          <w:rFonts w:ascii="Times New Roman" w:hAnsi="Times New Roman" w:cs="Times New Roman"/>
          <w:sz w:val="28"/>
          <w:szCs w:val="28"/>
        </w:rPr>
        <w:t>- по паспортизации муниципальной собственности;</w:t>
      </w:r>
    </w:p>
    <w:p w:rsidR="00BB7BE9" w:rsidRPr="00BB7BE9" w:rsidRDefault="00BB7BE9" w:rsidP="00BB7BE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7BE9">
        <w:rPr>
          <w:rFonts w:ascii="Times New Roman" w:hAnsi="Times New Roman" w:cs="Times New Roman"/>
          <w:sz w:val="28"/>
          <w:szCs w:val="28"/>
        </w:rPr>
        <w:t>- по благоустройству города, содержанию дорог;</w:t>
      </w:r>
    </w:p>
    <w:p w:rsidR="00BB7BE9" w:rsidRPr="00BB7BE9" w:rsidRDefault="00BB7BE9" w:rsidP="00BB7BE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7BE9">
        <w:rPr>
          <w:rFonts w:ascii="Times New Roman" w:hAnsi="Times New Roman" w:cs="Times New Roman"/>
          <w:sz w:val="28"/>
          <w:szCs w:val="28"/>
        </w:rPr>
        <w:t>- по разработке документации в сфере дорожной деятельности;</w:t>
      </w:r>
    </w:p>
    <w:p w:rsidR="00BB7BE9" w:rsidRPr="00BB7BE9" w:rsidRDefault="00BB7BE9" w:rsidP="00BB7BE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7BE9">
        <w:rPr>
          <w:rFonts w:ascii="Times New Roman" w:hAnsi="Times New Roman" w:cs="Times New Roman"/>
          <w:sz w:val="28"/>
          <w:szCs w:val="28"/>
        </w:rPr>
        <w:t>- по профилактике дорожно- транспортного травматизма;</w:t>
      </w:r>
    </w:p>
    <w:p w:rsidR="00BB7BE9" w:rsidRPr="00BB7BE9" w:rsidRDefault="00BB7BE9" w:rsidP="00BB7BE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7BE9">
        <w:rPr>
          <w:rFonts w:ascii="Times New Roman" w:hAnsi="Times New Roman" w:cs="Times New Roman"/>
          <w:sz w:val="28"/>
          <w:szCs w:val="28"/>
        </w:rPr>
        <w:t>- по гражданской обороне, предупреждению и ликвидации чрезвычайных ситуаций, выполнению первичных мер пожарной безопасности;</w:t>
      </w:r>
    </w:p>
    <w:p w:rsidR="00BB7BE9" w:rsidRPr="00BB7BE9" w:rsidRDefault="00BB7BE9" w:rsidP="00BB7BE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7BE9">
        <w:rPr>
          <w:rFonts w:ascii="Times New Roman" w:hAnsi="Times New Roman" w:cs="Times New Roman"/>
          <w:sz w:val="28"/>
          <w:szCs w:val="28"/>
        </w:rPr>
        <w:t>- по ликвидации несанкционированных свалок на территории города;</w:t>
      </w:r>
    </w:p>
    <w:p w:rsidR="00BB7BE9" w:rsidRPr="00BB7BE9" w:rsidRDefault="00BB7BE9" w:rsidP="00BB7BE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7BE9">
        <w:rPr>
          <w:rFonts w:ascii="Times New Roman" w:hAnsi="Times New Roman" w:cs="Times New Roman"/>
          <w:sz w:val="28"/>
          <w:szCs w:val="28"/>
        </w:rPr>
        <w:t>- по капитальному ремонту объектов коммунальной инфраструктуры;</w:t>
      </w:r>
    </w:p>
    <w:p w:rsidR="00BB7BE9" w:rsidRPr="00BB7BE9" w:rsidRDefault="00BB7BE9" w:rsidP="00BB7BE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7BE9">
        <w:rPr>
          <w:rFonts w:ascii="Times New Roman" w:hAnsi="Times New Roman" w:cs="Times New Roman"/>
          <w:sz w:val="28"/>
          <w:szCs w:val="28"/>
        </w:rPr>
        <w:lastRenderedPageBreak/>
        <w:t>- по профилактике правонарушений, терроризма и экстремизма.</w:t>
      </w:r>
    </w:p>
    <w:p w:rsidR="00BB7BE9" w:rsidRPr="00BB7BE9" w:rsidRDefault="00BB7BE9" w:rsidP="00BB7BE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7BE9">
        <w:rPr>
          <w:rFonts w:ascii="Times New Roman" w:hAnsi="Times New Roman" w:cs="Times New Roman"/>
          <w:sz w:val="28"/>
          <w:szCs w:val="28"/>
        </w:rPr>
        <w:t>11) активизировать работу по привлечению средств из областного и федерального бюджетов на реализацию муниципальной программы «Обеспечение доступным и качественным жильём населения города Свободного на 2015-2020 года»;</w:t>
      </w:r>
    </w:p>
    <w:p w:rsidR="00BB7BE9" w:rsidRPr="00BB7BE9" w:rsidRDefault="00BB7BE9" w:rsidP="00BB7BE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7BE9">
        <w:rPr>
          <w:rFonts w:ascii="Times New Roman" w:hAnsi="Times New Roman" w:cs="Times New Roman"/>
          <w:sz w:val="28"/>
          <w:szCs w:val="28"/>
        </w:rPr>
        <w:t>12) продолжить работу по привлечению частных инвесторов в целях завершения строительства спортивного корпуса с плавательным бассейном;</w:t>
      </w:r>
    </w:p>
    <w:p w:rsidR="00BB7BE9" w:rsidRPr="00BB7BE9" w:rsidRDefault="00BB7BE9" w:rsidP="00BB7BE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7BE9">
        <w:rPr>
          <w:rFonts w:ascii="Times New Roman" w:hAnsi="Times New Roman" w:cs="Times New Roman"/>
          <w:sz w:val="28"/>
          <w:szCs w:val="28"/>
        </w:rPr>
        <w:t>13) рассмотреть возможность привлечения средств из областного бюджета на приведение к нормативному состоянию автомобильной дороги к детской поликлинике по улице Репина (от улицы Ленина к железнодорожному переезду);</w:t>
      </w:r>
    </w:p>
    <w:p w:rsidR="00BB7BE9" w:rsidRPr="00BB7BE9" w:rsidRDefault="00BB7BE9" w:rsidP="00BB7BE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7BE9">
        <w:rPr>
          <w:rFonts w:ascii="Times New Roman" w:hAnsi="Times New Roman" w:cs="Times New Roman"/>
          <w:sz w:val="28"/>
          <w:szCs w:val="28"/>
        </w:rPr>
        <w:t>14) предусмотреть меры по оптимизации расходов на муниципальное управление.</w:t>
      </w:r>
    </w:p>
    <w:p w:rsidR="00BB7BE9" w:rsidRPr="00BB7BE9" w:rsidRDefault="00BB7BE9" w:rsidP="00BB7BE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7BE9">
        <w:rPr>
          <w:rFonts w:ascii="Times New Roman" w:hAnsi="Times New Roman" w:cs="Times New Roman"/>
          <w:sz w:val="28"/>
          <w:szCs w:val="28"/>
        </w:rPr>
        <w:t>3. Главным распорядителям средств бюджета городского округа:</w:t>
      </w:r>
    </w:p>
    <w:p w:rsidR="00BB7BE9" w:rsidRPr="00BB7BE9" w:rsidRDefault="00BB7BE9" w:rsidP="00BB7BE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7BE9">
        <w:rPr>
          <w:rFonts w:ascii="Times New Roman" w:hAnsi="Times New Roman" w:cs="Times New Roman"/>
          <w:sz w:val="28"/>
          <w:szCs w:val="28"/>
        </w:rPr>
        <w:t>Обеспечить:</w:t>
      </w:r>
    </w:p>
    <w:p w:rsidR="00BB7BE9" w:rsidRPr="00BB7BE9" w:rsidRDefault="00BB7BE9" w:rsidP="00BB7BE9">
      <w:pPr>
        <w:numPr>
          <w:ilvl w:val="0"/>
          <w:numId w:val="45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7BE9">
        <w:rPr>
          <w:rFonts w:ascii="Times New Roman" w:hAnsi="Times New Roman" w:cs="Times New Roman"/>
          <w:sz w:val="28"/>
          <w:szCs w:val="28"/>
        </w:rPr>
        <w:t>повышение эффективности расходов и переориентацию бюджетных ассигнований на реализацию приоритетных направлений бюджетной политики;</w:t>
      </w:r>
    </w:p>
    <w:p w:rsidR="00BB7BE9" w:rsidRPr="00BB7BE9" w:rsidRDefault="00BB7BE9" w:rsidP="00BB7BE9">
      <w:pPr>
        <w:numPr>
          <w:ilvl w:val="0"/>
          <w:numId w:val="45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7BE9">
        <w:rPr>
          <w:rFonts w:ascii="Times New Roman" w:hAnsi="Times New Roman" w:cs="Times New Roman"/>
          <w:sz w:val="28"/>
          <w:szCs w:val="28"/>
        </w:rPr>
        <w:t>привлечение средств областного бюджета для проведения капитальных ремонтов объектов социально-культурной сферы;</w:t>
      </w:r>
    </w:p>
    <w:p w:rsidR="00BB7BE9" w:rsidRPr="00BB7BE9" w:rsidRDefault="00BB7BE9" w:rsidP="00BB7BE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7BE9">
        <w:rPr>
          <w:rFonts w:ascii="Times New Roman" w:hAnsi="Times New Roman" w:cs="Times New Roman"/>
          <w:sz w:val="28"/>
          <w:szCs w:val="28"/>
        </w:rPr>
        <w:t>3) полное и своевременное освоение средств, в том числе поступающих в городской бюджет из областного бюджета;</w:t>
      </w:r>
    </w:p>
    <w:p w:rsidR="00BB7BE9" w:rsidRPr="00BB7BE9" w:rsidRDefault="00BB7BE9" w:rsidP="00BB7BE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7BE9">
        <w:rPr>
          <w:rFonts w:ascii="Times New Roman" w:hAnsi="Times New Roman" w:cs="Times New Roman"/>
          <w:sz w:val="28"/>
          <w:szCs w:val="28"/>
        </w:rPr>
        <w:t>4) усиление муниципального внешнего и внутреннего финансового контроля за деятельностью муниципальных учреждений по обеспечению целевого и результативного использования бюджетных средств;</w:t>
      </w:r>
    </w:p>
    <w:p w:rsidR="00BB7BE9" w:rsidRPr="00BB7BE9" w:rsidRDefault="00BB7BE9" w:rsidP="00BB7BE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7BE9">
        <w:rPr>
          <w:rFonts w:ascii="Times New Roman" w:hAnsi="Times New Roman" w:cs="Times New Roman"/>
          <w:sz w:val="28"/>
          <w:szCs w:val="28"/>
        </w:rPr>
        <w:t>5) привлечение спонсорской помощи для проведения социально-культурных и спортивных мероприятий;</w:t>
      </w:r>
    </w:p>
    <w:p w:rsidR="00BB7BE9" w:rsidRPr="00BB7BE9" w:rsidRDefault="00BB7BE9" w:rsidP="00BB7BE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7BE9">
        <w:rPr>
          <w:rFonts w:ascii="Times New Roman" w:hAnsi="Times New Roman" w:cs="Times New Roman"/>
          <w:sz w:val="28"/>
          <w:szCs w:val="28"/>
        </w:rPr>
        <w:t>4. Координаторам муниципальных программ</w:t>
      </w:r>
      <w:r w:rsidR="00290875">
        <w:rPr>
          <w:rFonts w:ascii="Times New Roman" w:hAnsi="Times New Roman" w:cs="Times New Roman"/>
          <w:sz w:val="28"/>
          <w:szCs w:val="28"/>
        </w:rPr>
        <w:t xml:space="preserve"> </w:t>
      </w:r>
      <w:r w:rsidRPr="00BB7BE9">
        <w:rPr>
          <w:rFonts w:ascii="Times New Roman" w:hAnsi="Times New Roman" w:cs="Times New Roman"/>
          <w:sz w:val="28"/>
          <w:szCs w:val="28"/>
        </w:rPr>
        <w:t>(подпрограмм) привести индикаторы эффективности муниципальных программ(подпрограмм) и показатели непосредственных результатов мероприятий в соответствие с их ресурсным обеспечением.</w:t>
      </w:r>
    </w:p>
    <w:p w:rsidR="00BB7BE9" w:rsidRPr="00BB7BE9" w:rsidRDefault="00BB7BE9" w:rsidP="00BB7BE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7BE9">
        <w:rPr>
          <w:rFonts w:ascii="Times New Roman" w:hAnsi="Times New Roman" w:cs="Times New Roman"/>
          <w:bCs/>
          <w:sz w:val="28"/>
          <w:szCs w:val="28"/>
        </w:rPr>
        <w:t>5. Руководителям организаций, индивидуальным предпринимателям и физическим лицам, являющимся налогоплательщиками на территории муниципального образования «город Свободный»,</w:t>
      </w:r>
      <w:r w:rsidRPr="00BB7BE9">
        <w:rPr>
          <w:rFonts w:ascii="Times New Roman" w:hAnsi="Times New Roman" w:cs="Times New Roman"/>
          <w:sz w:val="28"/>
          <w:szCs w:val="28"/>
        </w:rPr>
        <w:t xml:space="preserve"> обеспечивать своевременное и полное перечисление текущих платежей, а также погашение имеющейся задолженности по платежам в бюджетную систему Российской Федерации, в том числе в городской бюджет.</w:t>
      </w:r>
      <w:r w:rsidRPr="00BB7BE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C15330" w:rsidRDefault="00C15330" w:rsidP="00C1533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4C0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принятия.</w:t>
      </w:r>
    </w:p>
    <w:p w:rsidR="00C15330" w:rsidRDefault="00C15330" w:rsidP="00357918">
      <w:pPr>
        <w:ind w:left="567" w:hanging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5330">
        <w:rPr>
          <w:rFonts w:ascii="Times New Roman" w:hAnsi="Times New Roman" w:cs="Times New Roman"/>
          <w:b/>
          <w:sz w:val="28"/>
          <w:szCs w:val="28"/>
        </w:rPr>
        <w:lastRenderedPageBreak/>
        <w:t>1.4.</w:t>
      </w:r>
      <w:r w:rsidR="003579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15330">
        <w:rPr>
          <w:rFonts w:ascii="Times New Roman" w:hAnsi="Times New Roman" w:cs="Times New Roman"/>
          <w:b/>
          <w:sz w:val="28"/>
          <w:szCs w:val="28"/>
        </w:rPr>
        <w:t>О проекте решения «О городском бюджете на 2017 год и плановый период 2018 и 2019 годов» (первое чтение)</w:t>
      </w:r>
    </w:p>
    <w:p w:rsidR="00C15330" w:rsidRDefault="00820767" w:rsidP="00820767">
      <w:pPr>
        <w:ind w:hanging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C15330">
        <w:rPr>
          <w:rFonts w:ascii="Times New Roman" w:hAnsi="Times New Roman" w:cs="Times New Roman"/>
          <w:sz w:val="28"/>
          <w:szCs w:val="28"/>
        </w:rPr>
        <w:t>Приняли</w:t>
      </w:r>
      <w:r w:rsidR="00C15330" w:rsidRPr="00C15330">
        <w:rPr>
          <w:rFonts w:ascii="Times New Roman" w:hAnsi="Times New Roman" w:cs="Times New Roman"/>
          <w:sz w:val="28"/>
          <w:szCs w:val="28"/>
        </w:rPr>
        <w:t xml:space="preserve"> проект решения «О городском бюджете на 2017 год и плановый период 2018 и 2019 годов» в первом чтении.</w:t>
      </w:r>
    </w:p>
    <w:p w:rsidR="006D425D" w:rsidRPr="0012233A" w:rsidRDefault="008B566C" w:rsidP="006D425D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Утвердили</w:t>
      </w:r>
      <w:r w:rsidR="006D425D" w:rsidRPr="0012233A">
        <w:rPr>
          <w:rFonts w:ascii="Times New Roman" w:hAnsi="Times New Roman" w:cs="Times New Roman"/>
          <w:sz w:val="28"/>
          <w:szCs w:val="28"/>
        </w:rPr>
        <w:t xml:space="preserve"> основные характеристики городского бюджета на 2017 год:</w:t>
      </w:r>
    </w:p>
    <w:p w:rsidR="006D425D" w:rsidRPr="0012233A" w:rsidRDefault="006D425D" w:rsidP="006D425D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12233A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городского бюджета в сумме </w:t>
      </w:r>
      <w:r>
        <w:rPr>
          <w:rFonts w:ascii="Times New Roman" w:hAnsi="Times New Roman" w:cs="Times New Roman"/>
          <w:sz w:val="28"/>
          <w:szCs w:val="28"/>
        </w:rPr>
        <w:t>933 205 286,02</w:t>
      </w:r>
      <w:r w:rsidRPr="0012233A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D425D" w:rsidRPr="0012233A" w:rsidRDefault="006D425D" w:rsidP="006D425D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12233A">
        <w:rPr>
          <w:rFonts w:ascii="Times New Roman" w:hAnsi="Times New Roman" w:cs="Times New Roman"/>
          <w:sz w:val="28"/>
          <w:szCs w:val="28"/>
        </w:rPr>
        <w:t xml:space="preserve">2) общий объем расходов городского бюджета в сумме </w:t>
      </w:r>
      <w:r>
        <w:rPr>
          <w:rFonts w:ascii="Times New Roman" w:hAnsi="Times New Roman" w:cs="Times New Roman"/>
          <w:sz w:val="28"/>
          <w:szCs w:val="28"/>
        </w:rPr>
        <w:t xml:space="preserve">950 146 358,65 </w:t>
      </w:r>
      <w:r w:rsidRPr="0012233A">
        <w:rPr>
          <w:rFonts w:ascii="Times New Roman" w:hAnsi="Times New Roman" w:cs="Times New Roman"/>
          <w:sz w:val="28"/>
          <w:szCs w:val="28"/>
        </w:rPr>
        <w:t>рублей;</w:t>
      </w:r>
    </w:p>
    <w:p w:rsidR="006D425D" w:rsidRPr="0012233A" w:rsidRDefault="006D425D" w:rsidP="006D425D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12233A">
        <w:rPr>
          <w:rFonts w:ascii="Times New Roman" w:hAnsi="Times New Roman" w:cs="Times New Roman"/>
          <w:sz w:val="28"/>
          <w:szCs w:val="28"/>
        </w:rPr>
        <w:t xml:space="preserve">3) дефицит городского бюджета в сумме </w:t>
      </w:r>
      <w:r>
        <w:rPr>
          <w:rFonts w:ascii="Times New Roman" w:hAnsi="Times New Roman" w:cs="Times New Roman"/>
          <w:sz w:val="28"/>
          <w:szCs w:val="28"/>
        </w:rPr>
        <w:t>16 941 072,63</w:t>
      </w:r>
      <w:r w:rsidRPr="0012233A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6D425D" w:rsidRPr="0012233A" w:rsidRDefault="008B566C" w:rsidP="006D425D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Утвердили</w:t>
      </w:r>
      <w:r w:rsidR="006D425D" w:rsidRPr="0012233A">
        <w:rPr>
          <w:rFonts w:ascii="Times New Roman" w:hAnsi="Times New Roman" w:cs="Times New Roman"/>
          <w:sz w:val="28"/>
          <w:szCs w:val="28"/>
        </w:rPr>
        <w:t xml:space="preserve"> основные характеристики городского бюджета на плановый период:</w:t>
      </w:r>
    </w:p>
    <w:p w:rsidR="006D425D" w:rsidRPr="0012233A" w:rsidRDefault="006D425D" w:rsidP="006D425D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12233A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городского бюджета на 2018 год в сумме </w:t>
      </w:r>
      <w:r>
        <w:rPr>
          <w:rFonts w:ascii="Times New Roman" w:hAnsi="Times New Roman" w:cs="Times New Roman"/>
          <w:sz w:val="28"/>
          <w:szCs w:val="28"/>
        </w:rPr>
        <w:t>864 749 595,74</w:t>
      </w:r>
      <w:r w:rsidRPr="0012233A">
        <w:rPr>
          <w:rFonts w:ascii="Times New Roman" w:hAnsi="Times New Roman" w:cs="Times New Roman"/>
          <w:sz w:val="28"/>
          <w:szCs w:val="28"/>
        </w:rPr>
        <w:t xml:space="preserve"> рублей и на 2019 год в сумме </w:t>
      </w:r>
      <w:r>
        <w:rPr>
          <w:rFonts w:ascii="Times New Roman" w:hAnsi="Times New Roman" w:cs="Times New Roman"/>
          <w:sz w:val="28"/>
          <w:szCs w:val="28"/>
        </w:rPr>
        <w:t>882 317 053,74</w:t>
      </w:r>
      <w:r w:rsidRPr="0012233A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D425D" w:rsidRPr="0012233A" w:rsidRDefault="006D425D" w:rsidP="006D425D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12233A">
        <w:rPr>
          <w:rFonts w:ascii="Times New Roman" w:hAnsi="Times New Roman" w:cs="Times New Roman"/>
          <w:sz w:val="28"/>
          <w:szCs w:val="28"/>
        </w:rPr>
        <w:t xml:space="preserve">2) общий объем расходов городского бюджета на 2018 год в сумме </w:t>
      </w:r>
      <w:r>
        <w:rPr>
          <w:rFonts w:ascii="Times New Roman" w:hAnsi="Times New Roman" w:cs="Times New Roman"/>
          <w:sz w:val="28"/>
          <w:szCs w:val="28"/>
        </w:rPr>
        <w:t>864 749 595,74</w:t>
      </w:r>
      <w:r w:rsidRPr="0012233A">
        <w:rPr>
          <w:rFonts w:ascii="Times New Roman" w:hAnsi="Times New Roman" w:cs="Times New Roman"/>
          <w:sz w:val="28"/>
          <w:szCs w:val="28"/>
        </w:rPr>
        <w:t xml:space="preserve"> рублей и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12233A">
        <w:rPr>
          <w:rFonts w:ascii="Times New Roman" w:hAnsi="Times New Roman" w:cs="Times New Roman"/>
          <w:sz w:val="28"/>
          <w:szCs w:val="28"/>
        </w:rPr>
        <w:t xml:space="preserve"> год в сумме</w:t>
      </w:r>
      <w:r>
        <w:rPr>
          <w:rFonts w:ascii="Times New Roman" w:hAnsi="Times New Roman" w:cs="Times New Roman"/>
          <w:sz w:val="28"/>
          <w:szCs w:val="28"/>
        </w:rPr>
        <w:t xml:space="preserve"> 882 317 053,74</w:t>
      </w:r>
      <w:r w:rsidRPr="0012233A">
        <w:rPr>
          <w:rFonts w:ascii="Times New Roman" w:hAnsi="Times New Roman" w:cs="Times New Roman"/>
          <w:sz w:val="28"/>
          <w:szCs w:val="28"/>
        </w:rPr>
        <w:t xml:space="preserve"> рублей; </w:t>
      </w:r>
    </w:p>
    <w:p w:rsidR="006D425D" w:rsidRPr="008B566C" w:rsidRDefault="006D425D" w:rsidP="008B566C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12233A">
        <w:rPr>
          <w:rFonts w:ascii="Times New Roman" w:hAnsi="Times New Roman" w:cs="Times New Roman"/>
          <w:sz w:val="28"/>
          <w:szCs w:val="28"/>
        </w:rPr>
        <w:t xml:space="preserve">3) </w:t>
      </w:r>
      <w:r w:rsidRPr="00B06001">
        <w:rPr>
          <w:rFonts w:ascii="Times New Roman" w:hAnsi="Times New Roman" w:cs="Times New Roman"/>
          <w:sz w:val="28"/>
          <w:szCs w:val="28"/>
        </w:rPr>
        <w:t>прогнозируемый дефицит городского бюджета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06001">
        <w:rPr>
          <w:rFonts w:ascii="Times New Roman" w:hAnsi="Times New Roman" w:cs="Times New Roman"/>
          <w:sz w:val="28"/>
          <w:szCs w:val="28"/>
        </w:rPr>
        <w:t xml:space="preserve"> год в сумме 0,00 </w:t>
      </w:r>
      <w:r w:rsidRPr="0012233A">
        <w:rPr>
          <w:rFonts w:ascii="Times New Roman" w:hAnsi="Times New Roman" w:cs="Times New Roman"/>
          <w:sz w:val="28"/>
          <w:szCs w:val="28"/>
        </w:rPr>
        <w:t>рублей</w:t>
      </w:r>
      <w:r w:rsidRPr="00B06001">
        <w:rPr>
          <w:rFonts w:ascii="Times New Roman" w:hAnsi="Times New Roman" w:cs="Times New Roman"/>
          <w:sz w:val="28"/>
          <w:szCs w:val="28"/>
        </w:rPr>
        <w:t xml:space="preserve"> и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B06001">
        <w:rPr>
          <w:rFonts w:ascii="Times New Roman" w:hAnsi="Times New Roman" w:cs="Times New Roman"/>
          <w:sz w:val="28"/>
          <w:szCs w:val="28"/>
        </w:rPr>
        <w:t xml:space="preserve"> год в сумме 0,00 </w:t>
      </w:r>
      <w:r w:rsidRPr="0012233A">
        <w:rPr>
          <w:rFonts w:ascii="Times New Roman" w:hAnsi="Times New Roman" w:cs="Times New Roman"/>
          <w:sz w:val="28"/>
          <w:szCs w:val="28"/>
        </w:rPr>
        <w:t>рублей</w:t>
      </w:r>
      <w:r w:rsidRPr="00B06001">
        <w:rPr>
          <w:rFonts w:ascii="Times New Roman" w:hAnsi="Times New Roman" w:cs="Times New Roman"/>
          <w:sz w:val="28"/>
          <w:szCs w:val="28"/>
        </w:rPr>
        <w:t>.</w:t>
      </w:r>
    </w:p>
    <w:p w:rsidR="006D425D" w:rsidRPr="00AF1C0A" w:rsidRDefault="008B566C" w:rsidP="006D425D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D425D" w:rsidRPr="00AF1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Утвердили</w:t>
      </w:r>
      <w:r w:rsidR="006D425D" w:rsidRPr="00AF1C0A">
        <w:rPr>
          <w:rFonts w:ascii="Times New Roman" w:hAnsi="Times New Roman" w:cs="Times New Roman"/>
          <w:sz w:val="28"/>
          <w:szCs w:val="28"/>
        </w:rPr>
        <w:t xml:space="preserve"> прогнозируемый объем налоговых и неналоговых доходов городского бюджета на 2017 год в сумме </w:t>
      </w:r>
      <w:r w:rsidR="006D425D">
        <w:rPr>
          <w:rFonts w:ascii="Times New Roman" w:hAnsi="Times New Roman" w:cs="Times New Roman"/>
          <w:sz w:val="28"/>
          <w:szCs w:val="28"/>
        </w:rPr>
        <w:t>468 512 086,02</w:t>
      </w:r>
      <w:r w:rsidR="006D425D" w:rsidRPr="00AF1C0A">
        <w:rPr>
          <w:rFonts w:ascii="Times New Roman" w:hAnsi="Times New Roman" w:cs="Times New Roman"/>
          <w:sz w:val="28"/>
          <w:szCs w:val="28"/>
        </w:rPr>
        <w:t xml:space="preserve"> рублей, на 2018 год в сумме </w:t>
      </w:r>
      <w:r w:rsidR="006D425D">
        <w:rPr>
          <w:rFonts w:ascii="Times New Roman" w:hAnsi="Times New Roman" w:cs="Times New Roman"/>
          <w:sz w:val="28"/>
          <w:szCs w:val="28"/>
        </w:rPr>
        <w:t>407 881 395,74</w:t>
      </w:r>
      <w:r w:rsidR="006D425D" w:rsidRPr="00AF1C0A">
        <w:rPr>
          <w:rFonts w:ascii="Times New Roman" w:hAnsi="Times New Roman" w:cs="Times New Roman"/>
          <w:sz w:val="28"/>
          <w:szCs w:val="28"/>
        </w:rPr>
        <w:t xml:space="preserve"> рублей, на 2019 год в сумме</w:t>
      </w:r>
      <w:r w:rsidR="006D425D">
        <w:rPr>
          <w:rFonts w:ascii="Times New Roman" w:hAnsi="Times New Roman" w:cs="Times New Roman"/>
          <w:sz w:val="28"/>
          <w:szCs w:val="28"/>
        </w:rPr>
        <w:t xml:space="preserve"> 406 712 853,74</w:t>
      </w:r>
      <w:r w:rsidR="006D425D" w:rsidRPr="00AF1C0A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6D425D" w:rsidRDefault="008B566C" w:rsidP="006D425D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-Установили</w:t>
      </w:r>
      <w:r w:rsidR="006D425D" w:rsidRPr="00AF1C0A">
        <w:rPr>
          <w:rFonts w:ascii="Times New Roman" w:hAnsi="Times New Roman" w:cs="Times New Roman"/>
          <w:sz w:val="28"/>
          <w:szCs w:val="28"/>
        </w:rPr>
        <w:t xml:space="preserve"> прогнозируемые объемы налоговых и неналоговых доходов городского бюджета на 2017 год и плановый период 2018 и 2019 годов по кодам видов и подвидов доходов согласно приложению № 1 к настоящему решению.</w:t>
      </w:r>
    </w:p>
    <w:p w:rsidR="006D425D" w:rsidRPr="00AF1C0A" w:rsidRDefault="008B566C" w:rsidP="008B566C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</w:t>
      </w:r>
      <w:r w:rsidR="006D425D" w:rsidRPr="00AF1C0A">
        <w:rPr>
          <w:rFonts w:ascii="Times New Roman" w:hAnsi="Times New Roman" w:cs="Times New Roman"/>
          <w:sz w:val="28"/>
          <w:szCs w:val="28"/>
        </w:rPr>
        <w:t xml:space="preserve"> Утвердить прогнозируемый объем безвозмездных поступлений на 2017 год в сумме </w:t>
      </w:r>
      <w:r w:rsidR="006D425D">
        <w:rPr>
          <w:rFonts w:ascii="Times New Roman" w:hAnsi="Times New Roman" w:cs="Times New Roman"/>
          <w:sz w:val="28"/>
          <w:szCs w:val="28"/>
        </w:rPr>
        <w:t>464 693 200,0</w:t>
      </w:r>
      <w:r w:rsidR="006D425D" w:rsidRPr="00AF1C0A">
        <w:rPr>
          <w:rFonts w:ascii="Times New Roman" w:hAnsi="Times New Roman" w:cs="Times New Roman"/>
          <w:sz w:val="28"/>
          <w:szCs w:val="28"/>
        </w:rPr>
        <w:t xml:space="preserve"> рублей, на 2018 год в сумме </w:t>
      </w:r>
      <w:r w:rsidR="006D425D">
        <w:rPr>
          <w:rFonts w:ascii="Times New Roman" w:hAnsi="Times New Roman" w:cs="Times New Roman"/>
          <w:sz w:val="28"/>
          <w:szCs w:val="28"/>
        </w:rPr>
        <w:t>456 868 200,0</w:t>
      </w:r>
      <w:r w:rsidR="006D425D" w:rsidRPr="00AF1C0A">
        <w:rPr>
          <w:rFonts w:ascii="Times New Roman" w:hAnsi="Times New Roman" w:cs="Times New Roman"/>
          <w:sz w:val="28"/>
          <w:szCs w:val="28"/>
        </w:rPr>
        <w:t xml:space="preserve"> рублей, на 2019 год в сумме</w:t>
      </w:r>
      <w:r w:rsidR="006D425D">
        <w:rPr>
          <w:rFonts w:ascii="Times New Roman" w:hAnsi="Times New Roman" w:cs="Times New Roman"/>
          <w:sz w:val="28"/>
          <w:szCs w:val="28"/>
        </w:rPr>
        <w:t xml:space="preserve"> 475 604 200,00</w:t>
      </w:r>
      <w:r w:rsidR="006D425D" w:rsidRPr="00AF1C0A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6D425D" w:rsidRPr="00AF1C0A" w:rsidRDefault="008B566C" w:rsidP="006D425D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Установили</w:t>
      </w:r>
      <w:r w:rsidR="006D425D" w:rsidRPr="00AF1C0A">
        <w:rPr>
          <w:rFonts w:ascii="Times New Roman" w:hAnsi="Times New Roman" w:cs="Times New Roman"/>
          <w:sz w:val="28"/>
          <w:szCs w:val="28"/>
        </w:rPr>
        <w:t xml:space="preserve"> прогнозируемые объемы безвозмездных поступлений в </w:t>
      </w:r>
      <w:r w:rsidR="006D425D">
        <w:rPr>
          <w:rFonts w:ascii="Times New Roman" w:hAnsi="Times New Roman" w:cs="Times New Roman"/>
          <w:sz w:val="28"/>
          <w:szCs w:val="28"/>
        </w:rPr>
        <w:t>городской</w:t>
      </w:r>
      <w:r w:rsidR="006D425D" w:rsidRPr="00AF1C0A">
        <w:rPr>
          <w:sz w:val="28"/>
          <w:szCs w:val="28"/>
        </w:rPr>
        <w:t xml:space="preserve"> </w:t>
      </w:r>
      <w:r w:rsidR="006D425D" w:rsidRPr="00AF1C0A">
        <w:rPr>
          <w:rFonts w:ascii="Times New Roman" w:hAnsi="Times New Roman" w:cs="Times New Roman"/>
          <w:sz w:val="28"/>
          <w:szCs w:val="28"/>
        </w:rPr>
        <w:t>бюджет на 2017 год и плановый период 2018 и 2019 годов по кодам видов и подвидов доходов согласно приложению №2 к настоящему решению.</w:t>
      </w:r>
    </w:p>
    <w:p w:rsidR="006D425D" w:rsidRPr="002D1A48" w:rsidRDefault="008B566C" w:rsidP="002D1A48">
      <w:pPr>
        <w:autoSpaceDE w:val="0"/>
        <w:autoSpaceDN w:val="0"/>
        <w:adjustRightInd w:val="0"/>
        <w:ind w:firstLine="540"/>
        <w:jc w:val="both"/>
        <w:rPr>
          <w:rStyle w:val="af3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sz w:val="28"/>
          <w:szCs w:val="28"/>
        </w:rPr>
        <w:t>-</w:t>
      </w:r>
      <w:r w:rsidR="006D425D" w:rsidRPr="00AF1C0A">
        <w:rPr>
          <w:sz w:val="28"/>
          <w:szCs w:val="28"/>
        </w:rPr>
        <w:t xml:space="preserve"> </w:t>
      </w:r>
      <w:r w:rsidR="006D425D" w:rsidRPr="008B566C">
        <w:rPr>
          <w:rFonts w:ascii="Times New Roman" w:hAnsi="Times New Roman" w:cs="Times New Roman"/>
          <w:sz w:val="28"/>
          <w:szCs w:val="28"/>
        </w:rPr>
        <w:t>Утвердить общий объем межбюджетных трансфертов, получаемых из других бюджетов бюджетной системы Российской Федерации, на 2017 год в сумме 464 693 200,0 рублей, на 2018 год в сумме 456 868 200,0 рублей, на 2019 год в сумме 475 604 200,00 рублей.</w:t>
      </w:r>
    </w:p>
    <w:p w:rsidR="006D425D" w:rsidRPr="00466D52" w:rsidRDefault="00466D52" w:rsidP="006D425D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6D52">
        <w:rPr>
          <w:rFonts w:ascii="Times New Roman" w:hAnsi="Times New Roman" w:cs="Times New Roman"/>
          <w:sz w:val="28"/>
          <w:szCs w:val="28"/>
        </w:rPr>
        <w:t xml:space="preserve"> -  Установили</w:t>
      </w:r>
      <w:r w:rsidR="006D425D" w:rsidRPr="00466D52">
        <w:rPr>
          <w:rFonts w:ascii="Times New Roman" w:hAnsi="Times New Roman" w:cs="Times New Roman"/>
          <w:sz w:val="28"/>
          <w:szCs w:val="28"/>
        </w:rPr>
        <w:t xml:space="preserve"> предельный объем муниципального долга на 2017 год в сумме 379 714 947,25 рублей, на 2018 год в сумме 317 739 168,21 рублей, на 2019 год в сумме 315 541 002,98 рублей.</w:t>
      </w:r>
    </w:p>
    <w:p w:rsidR="006D425D" w:rsidRPr="00466D52" w:rsidRDefault="00466D52" w:rsidP="006D425D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66D52">
        <w:rPr>
          <w:rFonts w:ascii="Times New Roman" w:hAnsi="Times New Roman" w:cs="Times New Roman"/>
          <w:sz w:val="28"/>
          <w:szCs w:val="28"/>
        </w:rPr>
        <w:t xml:space="preserve"> Установили</w:t>
      </w:r>
      <w:r w:rsidR="006D425D" w:rsidRPr="00466D52">
        <w:rPr>
          <w:rFonts w:ascii="Times New Roman" w:hAnsi="Times New Roman" w:cs="Times New Roman"/>
          <w:sz w:val="28"/>
          <w:szCs w:val="28"/>
        </w:rPr>
        <w:t xml:space="preserve"> верхний предел муниципального внутреннего долга:</w:t>
      </w:r>
    </w:p>
    <w:p w:rsidR="006D425D" w:rsidRPr="00466D52" w:rsidRDefault="006D425D" w:rsidP="006D425D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6D52">
        <w:rPr>
          <w:rFonts w:ascii="Times New Roman" w:hAnsi="Times New Roman" w:cs="Times New Roman"/>
          <w:sz w:val="28"/>
          <w:szCs w:val="28"/>
        </w:rPr>
        <w:t>1) на 1 января 2018 года в сумме 199 087 616,86 рубля, в том числе по муниципальным гарантиям в сумме 0,0 рублей;</w:t>
      </w:r>
    </w:p>
    <w:p w:rsidR="006D425D" w:rsidRPr="00466D52" w:rsidRDefault="006D425D" w:rsidP="006D425D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6D52">
        <w:rPr>
          <w:rFonts w:ascii="Times New Roman" w:hAnsi="Times New Roman" w:cs="Times New Roman"/>
          <w:sz w:val="28"/>
          <w:szCs w:val="28"/>
        </w:rPr>
        <w:t>2) на 1 января 2019 года в сумме 199 087 616,86 рублей, в том числе по муниципальным гарантиям в сумме 0,0 рублей;</w:t>
      </w:r>
    </w:p>
    <w:p w:rsidR="006D425D" w:rsidRPr="00466D52" w:rsidRDefault="006D425D" w:rsidP="006D425D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6D52">
        <w:rPr>
          <w:rFonts w:ascii="Times New Roman" w:hAnsi="Times New Roman" w:cs="Times New Roman"/>
          <w:sz w:val="28"/>
          <w:szCs w:val="28"/>
        </w:rPr>
        <w:lastRenderedPageBreak/>
        <w:t>3) на 1 января 2020 года в сумме 199 087 616,86 рубля, в том числе по муниципальным гарантиям в сумме 0,0 рублей.</w:t>
      </w:r>
    </w:p>
    <w:p w:rsidR="006D425D" w:rsidRPr="00466D52" w:rsidRDefault="00466D52" w:rsidP="002D1A4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 Установили</w:t>
      </w:r>
      <w:r w:rsidR="006D425D" w:rsidRPr="00466D52">
        <w:rPr>
          <w:rFonts w:ascii="Times New Roman" w:hAnsi="Times New Roman" w:cs="Times New Roman"/>
          <w:sz w:val="28"/>
          <w:szCs w:val="28"/>
        </w:rPr>
        <w:t xml:space="preserve"> объем расходов на обслуживание муниципального долга на 2017 год в сумме 24 359 231,54 рублей, на 2018 год – 12 432 294,61 рублей, на 2019 год – 11 926 996,31 рублей.</w:t>
      </w:r>
    </w:p>
    <w:p w:rsidR="006D425D" w:rsidRPr="002D1A48" w:rsidRDefault="002D1A48" w:rsidP="002D1A4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1A48">
        <w:rPr>
          <w:rFonts w:ascii="Times New Roman" w:hAnsi="Times New Roman" w:cs="Times New Roman"/>
          <w:sz w:val="28"/>
          <w:szCs w:val="28"/>
        </w:rPr>
        <w:t>-</w:t>
      </w:r>
      <w:r w:rsidR="006D425D" w:rsidRPr="002D1A48">
        <w:rPr>
          <w:rFonts w:ascii="Times New Roman" w:hAnsi="Times New Roman" w:cs="Times New Roman"/>
          <w:sz w:val="28"/>
          <w:szCs w:val="28"/>
        </w:rPr>
        <w:t xml:space="preserve"> Установить, что не использованные по состоянию на 01 января 2017 года целевые средства, поступившие в 2016 году в доход городского бюджета, подлежат использованию в 2017 году на достижение целей, для которых предоставлялись целевые средства.</w:t>
      </w:r>
    </w:p>
    <w:p w:rsidR="006D425D" w:rsidRPr="002D1A48" w:rsidRDefault="002D1A48" w:rsidP="002D1A4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f3"/>
          <w:b w:val="0"/>
          <w:sz w:val="28"/>
          <w:szCs w:val="28"/>
        </w:rPr>
        <w:t>-</w:t>
      </w:r>
      <w:r w:rsidR="006D425D" w:rsidRPr="00D4788B">
        <w:rPr>
          <w:rStyle w:val="af3"/>
          <w:b w:val="0"/>
          <w:sz w:val="28"/>
          <w:szCs w:val="28"/>
        </w:rPr>
        <w:t xml:space="preserve"> </w:t>
      </w:r>
      <w:r w:rsidR="006D425D" w:rsidRPr="002D1A48">
        <w:rPr>
          <w:rFonts w:ascii="Times New Roman" w:hAnsi="Times New Roman" w:cs="Times New Roman"/>
          <w:sz w:val="28"/>
          <w:szCs w:val="28"/>
        </w:rPr>
        <w:t xml:space="preserve">Утвердить общий объем бюджетных ассигнований, направляемых на исполнение публичных нормативных обязательств, на 2017 год в сумме 31 256 966,49 рублей, на 2018 год в сумме 31 256 966,49 рублей, на 2019 год в сумме 31 256 966,49 </w:t>
      </w:r>
      <w:r>
        <w:rPr>
          <w:rFonts w:ascii="Times New Roman" w:hAnsi="Times New Roman" w:cs="Times New Roman"/>
          <w:sz w:val="28"/>
          <w:szCs w:val="28"/>
        </w:rPr>
        <w:t>рублей.</w:t>
      </w:r>
    </w:p>
    <w:p w:rsidR="006D425D" w:rsidRPr="002D1A48" w:rsidRDefault="002D1A48" w:rsidP="002D1A4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D425D" w:rsidRPr="002D1A48">
        <w:rPr>
          <w:rFonts w:ascii="Times New Roman" w:hAnsi="Times New Roman" w:cs="Times New Roman"/>
          <w:sz w:val="28"/>
          <w:szCs w:val="28"/>
        </w:rPr>
        <w:t>Установить размер резервного фонда администрации города в сумме:</w:t>
      </w:r>
    </w:p>
    <w:p w:rsidR="006D425D" w:rsidRPr="00214740" w:rsidRDefault="006D425D" w:rsidP="002D1A48">
      <w:pPr>
        <w:autoSpaceDE w:val="0"/>
        <w:autoSpaceDN w:val="0"/>
        <w:adjustRightInd w:val="0"/>
        <w:spacing w:after="0"/>
        <w:jc w:val="both"/>
        <w:rPr>
          <w:rStyle w:val="FontStyle16"/>
          <w:sz w:val="28"/>
          <w:szCs w:val="28"/>
        </w:rPr>
      </w:pPr>
      <w:r w:rsidRPr="002D1A48">
        <w:rPr>
          <w:rFonts w:ascii="Times New Roman" w:hAnsi="Times New Roman" w:cs="Times New Roman"/>
          <w:sz w:val="28"/>
          <w:szCs w:val="28"/>
        </w:rPr>
        <w:t>на 2017 год – 300 000,0 рублей, на 2018 год - 300 000,0 рублей, на 2019 год - 300 000,0 рублей.</w:t>
      </w:r>
      <w:bookmarkStart w:id="0" w:name="sub_3722"/>
    </w:p>
    <w:p w:rsidR="006D425D" w:rsidRPr="002D1A48" w:rsidRDefault="002D1A48" w:rsidP="006D425D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1A48">
        <w:rPr>
          <w:rFonts w:ascii="Times New Roman" w:hAnsi="Times New Roman" w:cs="Times New Roman"/>
          <w:sz w:val="28"/>
          <w:szCs w:val="28"/>
        </w:rPr>
        <w:t>Утвердили</w:t>
      </w:r>
      <w:r w:rsidR="006D425D" w:rsidRPr="002D1A48">
        <w:rPr>
          <w:rFonts w:ascii="Times New Roman" w:hAnsi="Times New Roman" w:cs="Times New Roman"/>
          <w:sz w:val="28"/>
          <w:szCs w:val="28"/>
        </w:rPr>
        <w:t xml:space="preserve"> объем бюджетных ассигнований муниципального дорожного фонда на 2017 год в сумме 44 507 589,74 рублей, на 2018 год в сумме 39 507 589,74 рублей, на 2019 год в сумме 39 507 589,74 рублей.</w:t>
      </w:r>
    </w:p>
    <w:bookmarkEnd w:id="0"/>
    <w:p w:rsidR="002D1A48" w:rsidRPr="002D1A48" w:rsidRDefault="002D1A48" w:rsidP="002D1A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1A48">
        <w:rPr>
          <w:rFonts w:ascii="Times New Roman" w:hAnsi="Times New Roman" w:cs="Times New Roman"/>
          <w:b/>
          <w:sz w:val="28"/>
          <w:szCs w:val="28"/>
        </w:rPr>
        <w:t xml:space="preserve">1.5.«О внесении дополнения в решение Свободненского городского Совета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2D1A48">
        <w:rPr>
          <w:rFonts w:ascii="Times New Roman" w:hAnsi="Times New Roman" w:cs="Times New Roman"/>
          <w:b/>
          <w:sz w:val="28"/>
          <w:szCs w:val="28"/>
        </w:rPr>
        <w:t>народных депутатов от 09.10.2015 № 103 «Об утверждении прогнозного плана приватизации муниципального имущества  на 2016-2018 годы»</w:t>
      </w:r>
    </w:p>
    <w:p w:rsidR="002D1A48" w:rsidRPr="002D1A48" w:rsidRDefault="002D1A48" w:rsidP="002D1A4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2D1A48">
        <w:rPr>
          <w:rFonts w:ascii="Times New Roman" w:hAnsi="Times New Roman" w:cs="Times New Roman"/>
          <w:sz w:val="28"/>
          <w:szCs w:val="28"/>
        </w:rPr>
        <w:t xml:space="preserve">Дополнили  Приложение № 1 к решению Свободненского городского Совета народных депутатов  «Об утверждении прогнозного плана приватизации муниципального имущества на 2016-2018 годы»      </w:t>
      </w:r>
    </w:p>
    <w:p w:rsidR="002D1A48" w:rsidRPr="002D1A48" w:rsidRDefault="002D1A48" w:rsidP="002D1A4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2D1A48">
        <w:rPr>
          <w:rFonts w:ascii="Times New Roman" w:hAnsi="Times New Roman" w:cs="Times New Roman"/>
          <w:sz w:val="28"/>
          <w:szCs w:val="28"/>
        </w:rPr>
        <w:t xml:space="preserve">Принятие данного проекта решения обусловлено необходимостью внесения дополнительного объекта муниципального имущества  в прогнозный план приватизации во исполнение </w:t>
      </w:r>
      <w:r w:rsidRPr="002D1A48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закона от 21.12.2001 № 178-ФЗ «О приватизации государственного и муниципального имущества»</w:t>
      </w:r>
      <w:r w:rsidRPr="002D1A48">
        <w:rPr>
          <w:rFonts w:ascii="Times New Roman" w:hAnsi="Times New Roman" w:cs="Times New Roman"/>
          <w:sz w:val="28"/>
          <w:szCs w:val="28"/>
        </w:rPr>
        <w:t>.</w:t>
      </w:r>
    </w:p>
    <w:p w:rsidR="006D425D" w:rsidRPr="002D1A48" w:rsidRDefault="002D1A48" w:rsidP="002D1A48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2D1A48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A220FB" w:rsidRPr="00A220FB" w:rsidRDefault="00A220FB" w:rsidP="00A220FB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ar-SA"/>
        </w:rPr>
      </w:pPr>
      <w:r w:rsidRPr="00A220FB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ar-SA"/>
        </w:rPr>
        <w:t>2. Вопросы регламента, законности  и охраны общественного порядка</w:t>
      </w:r>
    </w:p>
    <w:p w:rsidR="006D425D" w:rsidRPr="00357918" w:rsidRDefault="00357918" w:rsidP="00357918">
      <w:p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1164C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Приняты постановления городского Совета:</w:t>
      </w:r>
    </w:p>
    <w:p w:rsidR="00A220FB" w:rsidRPr="00A220FB" w:rsidRDefault="00A220FB" w:rsidP="00A220FB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220FB">
        <w:rPr>
          <w:rFonts w:ascii="Times New Roman" w:hAnsi="Times New Roman" w:cs="Times New Roman"/>
          <w:b/>
          <w:sz w:val="28"/>
          <w:szCs w:val="28"/>
        </w:rPr>
        <w:t xml:space="preserve">2.1. </w:t>
      </w:r>
      <w:r w:rsidRPr="00A220FB">
        <w:rPr>
          <w:rFonts w:ascii="Times New Roman" w:eastAsia="Times New Roman" w:hAnsi="Times New Roman" w:cs="Times New Roman"/>
          <w:b/>
          <w:sz w:val="28"/>
          <w:szCs w:val="28"/>
        </w:rPr>
        <w:t>О внесении изменений в постановление № 7/89 от 04.03.2010 года «О делегировании</w:t>
      </w:r>
      <w:r w:rsidRPr="00A220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20FB">
        <w:rPr>
          <w:rFonts w:ascii="Times New Roman" w:eastAsia="Times New Roman" w:hAnsi="Times New Roman" w:cs="Times New Roman"/>
          <w:b/>
          <w:sz w:val="28"/>
          <w:szCs w:val="28"/>
        </w:rPr>
        <w:t>представителей городского Совета</w:t>
      </w:r>
      <w:r w:rsidRPr="00A220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20FB">
        <w:rPr>
          <w:rFonts w:ascii="Times New Roman" w:eastAsia="Times New Roman" w:hAnsi="Times New Roman" w:cs="Times New Roman"/>
          <w:b/>
          <w:sz w:val="28"/>
          <w:szCs w:val="28"/>
        </w:rPr>
        <w:t>народных депутатов в состав комиссии</w:t>
      </w:r>
      <w:r w:rsidRPr="00A220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20FB">
        <w:rPr>
          <w:rFonts w:ascii="Times New Roman" w:eastAsia="Times New Roman" w:hAnsi="Times New Roman" w:cs="Times New Roman"/>
          <w:b/>
          <w:sz w:val="28"/>
          <w:szCs w:val="28"/>
        </w:rPr>
        <w:t>по приватизации муниципального имущества»</w:t>
      </w:r>
    </w:p>
    <w:p w:rsidR="00A220FB" w:rsidRPr="00A220FB" w:rsidRDefault="00A220FB" w:rsidP="00A220FB">
      <w:pPr>
        <w:pStyle w:val="33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220FB">
        <w:rPr>
          <w:rFonts w:ascii="Times New Roman" w:hAnsi="Times New Roman" w:cs="Times New Roman"/>
          <w:sz w:val="28"/>
          <w:szCs w:val="28"/>
        </w:rPr>
        <w:t>Исключили</w:t>
      </w:r>
      <w:r w:rsidRPr="00A220FB">
        <w:rPr>
          <w:rFonts w:ascii="Times New Roman" w:eastAsia="Times New Roman" w:hAnsi="Times New Roman" w:cs="Times New Roman"/>
          <w:sz w:val="28"/>
          <w:szCs w:val="28"/>
        </w:rPr>
        <w:t xml:space="preserve"> из состава комиссии по приватизации муниципального имущества Киевскую Ирину Александровну;</w:t>
      </w:r>
    </w:p>
    <w:p w:rsidR="00A220FB" w:rsidRPr="00A220FB" w:rsidRDefault="00A220FB" w:rsidP="00A220FB">
      <w:pPr>
        <w:pStyle w:val="33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20FB">
        <w:rPr>
          <w:rFonts w:ascii="Times New Roman" w:hAnsi="Times New Roman" w:cs="Times New Roman"/>
          <w:sz w:val="28"/>
          <w:szCs w:val="28"/>
        </w:rPr>
        <w:lastRenderedPageBreak/>
        <w:t>Включили</w:t>
      </w:r>
      <w:r w:rsidRPr="00A220FB">
        <w:rPr>
          <w:rFonts w:ascii="Times New Roman" w:eastAsia="Times New Roman" w:hAnsi="Times New Roman" w:cs="Times New Roman"/>
          <w:sz w:val="28"/>
          <w:szCs w:val="28"/>
        </w:rPr>
        <w:t xml:space="preserve"> в состав комиссии  по приватизации муниципального имущества Лигачева Игоря Геннадьевича    -    председателя постоянной депутатской комиссии по бюджету, финансам, налогам и собственности;</w:t>
      </w:r>
    </w:p>
    <w:p w:rsidR="006D425D" w:rsidRDefault="006D425D" w:rsidP="00A220FB">
      <w:pPr>
        <w:rPr>
          <w:rFonts w:ascii="Times New Roman" w:hAnsi="Times New Roman" w:cs="Times New Roman"/>
        </w:rPr>
      </w:pPr>
      <w:r w:rsidRPr="00A220FB">
        <w:rPr>
          <w:rFonts w:ascii="Times New Roman" w:hAnsi="Times New Roman" w:cs="Times New Roman"/>
        </w:rPr>
        <w:tab/>
      </w:r>
      <w:r w:rsidRPr="00A220FB">
        <w:rPr>
          <w:rFonts w:ascii="Times New Roman" w:hAnsi="Times New Roman" w:cs="Times New Roman"/>
        </w:rPr>
        <w:tab/>
      </w:r>
      <w:r w:rsidRPr="00A220FB">
        <w:rPr>
          <w:rFonts w:ascii="Times New Roman" w:hAnsi="Times New Roman" w:cs="Times New Roman"/>
        </w:rPr>
        <w:tab/>
      </w:r>
      <w:r w:rsidRPr="00A220FB">
        <w:rPr>
          <w:rFonts w:ascii="Times New Roman" w:hAnsi="Times New Roman" w:cs="Times New Roman"/>
        </w:rPr>
        <w:tab/>
      </w:r>
      <w:r w:rsidRPr="00A220FB">
        <w:rPr>
          <w:rFonts w:ascii="Times New Roman" w:hAnsi="Times New Roman" w:cs="Times New Roman"/>
        </w:rPr>
        <w:tab/>
      </w:r>
      <w:r w:rsidRPr="00A220FB">
        <w:rPr>
          <w:rFonts w:ascii="Times New Roman" w:hAnsi="Times New Roman" w:cs="Times New Roman"/>
        </w:rPr>
        <w:tab/>
      </w:r>
      <w:r w:rsidRPr="00A220FB">
        <w:rPr>
          <w:rFonts w:ascii="Times New Roman" w:hAnsi="Times New Roman" w:cs="Times New Roman"/>
        </w:rPr>
        <w:tab/>
      </w:r>
      <w:r w:rsidRPr="00A220FB">
        <w:rPr>
          <w:rFonts w:ascii="Times New Roman" w:hAnsi="Times New Roman" w:cs="Times New Roman"/>
        </w:rPr>
        <w:tab/>
        <w:t xml:space="preserve">          </w:t>
      </w:r>
    </w:p>
    <w:p w:rsidR="00A220FB" w:rsidRDefault="00A220FB" w:rsidP="00A220FB">
      <w:pPr>
        <w:pStyle w:val="210"/>
        <w:ind w:left="495"/>
        <w:rPr>
          <w:b/>
          <w:u w:val="single"/>
        </w:rPr>
      </w:pPr>
      <w:r w:rsidRPr="00BF3283">
        <w:rPr>
          <w:b/>
          <w:u w:val="single"/>
        </w:rPr>
        <w:t xml:space="preserve">3.Вопросы </w:t>
      </w:r>
      <w:r>
        <w:rPr>
          <w:b/>
          <w:u w:val="single"/>
        </w:rPr>
        <w:t>экономики</w:t>
      </w:r>
      <w:r w:rsidRPr="00BF3283">
        <w:rPr>
          <w:b/>
          <w:u w:val="single"/>
        </w:rPr>
        <w:t>, архитектуры и жилищно-коммунального хозяйства</w:t>
      </w:r>
      <w:r>
        <w:rPr>
          <w:b/>
          <w:u w:val="single"/>
        </w:rPr>
        <w:t>.</w:t>
      </w:r>
    </w:p>
    <w:p w:rsidR="00A220FB" w:rsidRDefault="00A220FB" w:rsidP="00A220FB">
      <w:pPr>
        <w:pStyle w:val="210"/>
        <w:ind w:left="495"/>
        <w:rPr>
          <w:b/>
          <w:u w:val="single"/>
        </w:rPr>
      </w:pPr>
    </w:p>
    <w:p w:rsidR="00357918" w:rsidRPr="00357918" w:rsidRDefault="00357918" w:rsidP="00357918">
      <w:p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1164C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Приняты постановления городского Совета:</w:t>
      </w:r>
    </w:p>
    <w:p w:rsidR="00A220FB" w:rsidRPr="00714F04" w:rsidRDefault="00A220FB" w:rsidP="00A220FB">
      <w:pPr>
        <w:rPr>
          <w:rFonts w:ascii="Times New Roman" w:hAnsi="Times New Roman" w:cs="Times New Roman"/>
          <w:b/>
          <w:sz w:val="28"/>
          <w:szCs w:val="28"/>
        </w:rPr>
      </w:pPr>
      <w:r w:rsidRPr="00714F04">
        <w:rPr>
          <w:rFonts w:ascii="Times New Roman" w:hAnsi="Times New Roman" w:cs="Times New Roman"/>
          <w:b/>
          <w:sz w:val="28"/>
          <w:szCs w:val="28"/>
        </w:rPr>
        <w:t xml:space="preserve">3.1. </w:t>
      </w:r>
      <w:r w:rsidRPr="00714F04">
        <w:rPr>
          <w:rFonts w:ascii="Times New Roman" w:eastAsia="Times New Roman" w:hAnsi="Times New Roman" w:cs="Times New Roman"/>
          <w:b/>
          <w:sz w:val="28"/>
          <w:szCs w:val="28"/>
        </w:rPr>
        <w:t>«О согласии на передачу жилого помещения, расположенного по  адресу:</w:t>
      </w:r>
      <w:r w:rsidRPr="00714F04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</w:t>
      </w:r>
      <w:r w:rsidRPr="00714F0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г. Свободный</w:t>
      </w:r>
      <w:r w:rsidRPr="00714F04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</w:t>
      </w:r>
      <w:r w:rsidRPr="00714F0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ул. </w:t>
      </w:r>
      <w:r w:rsidRPr="00714F04">
        <w:rPr>
          <w:rFonts w:ascii="Times New Roman" w:eastAsia="Times New Roman" w:hAnsi="Times New Roman" w:cs="Times New Roman"/>
          <w:b/>
          <w:sz w:val="28"/>
          <w:szCs w:val="28"/>
        </w:rPr>
        <w:t>Мухина, д. 49, кв. 57 в собственность граждан и снос аварийного жилья»</w:t>
      </w:r>
    </w:p>
    <w:p w:rsidR="00CA304D" w:rsidRDefault="00CA304D" w:rsidP="00714F04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Предлагаемый проект обусловлен необходимостью дачи согласия на обмен жилого помещения, в рамках реализации программы по переселению граждан из ветхого и аварийного жилищного фонда города Свободного подлежащего сносу.</w:t>
      </w:r>
    </w:p>
    <w:p w:rsidR="00CA304D" w:rsidRDefault="00CA304D" w:rsidP="00714F04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14F04" w:rsidRDefault="00714F04" w:rsidP="00714F04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</w:t>
      </w:r>
      <w:r w:rsidRPr="00F44ADF">
        <w:rPr>
          <w:rFonts w:ascii="Times New Roman" w:eastAsia="Times New Roman" w:hAnsi="Times New Roman" w:cs="Times New Roman"/>
          <w:bCs/>
          <w:sz w:val="28"/>
          <w:szCs w:val="28"/>
        </w:rPr>
        <w:t>Настоящее постановление вступает в силу со дня его принятия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CA304D" w:rsidRDefault="00CA304D" w:rsidP="00714F04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A304D" w:rsidRDefault="00CA304D" w:rsidP="00714F0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304D">
        <w:rPr>
          <w:rFonts w:ascii="Times New Roman" w:eastAsia="Times New Roman" w:hAnsi="Times New Roman" w:cs="Times New Roman"/>
          <w:b/>
          <w:bCs/>
          <w:sz w:val="28"/>
          <w:szCs w:val="28"/>
        </w:rPr>
        <w:t>3.2.</w:t>
      </w:r>
      <w:r w:rsidRPr="00CA304D">
        <w:rPr>
          <w:rFonts w:ascii="Times New Roman" w:hAnsi="Times New Roman" w:cs="Times New Roman"/>
          <w:b/>
          <w:sz w:val="28"/>
          <w:szCs w:val="28"/>
        </w:rPr>
        <w:t xml:space="preserve"> «О согласии на передачу жилого помещения, расположенного по  адресу:</w:t>
      </w:r>
      <w:r w:rsidRPr="00CA304D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CA304D">
        <w:rPr>
          <w:rFonts w:ascii="Times New Roman" w:hAnsi="Times New Roman" w:cs="Times New Roman"/>
          <w:b/>
          <w:color w:val="000000"/>
          <w:sz w:val="28"/>
          <w:szCs w:val="28"/>
        </w:rPr>
        <w:t>г. Свободный</w:t>
      </w:r>
      <w:r w:rsidRPr="00CA304D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CA3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ул. Репина, д.8/1 кв. 14 </w:t>
      </w:r>
      <w:r w:rsidRPr="00CA304D">
        <w:rPr>
          <w:rFonts w:ascii="Times New Roman" w:hAnsi="Times New Roman" w:cs="Times New Roman"/>
          <w:b/>
          <w:sz w:val="28"/>
          <w:szCs w:val="28"/>
        </w:rPr>
        <w:t>в собственность граждан и снос аварийного жилья»</w:t>
      </w:r>
    </w:p>
    <w:p w:rsidR="00CA304D" w:rsidRPr="00CA304D" w:rsidRDefault="00CA304D" w:rsidP="00714F04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A304D" w:rsidRDefault="00CA304D" w:rsidP="00CA304D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Предлагаемый проект обусловлен необходимостью дачи согласия на обмен жилого помещения, в рамках реализации программы по переселению граждан из ветхого и аварийного жилищного фонда города Свободного подлежащего сносу.</w:t>
      </w:r>
    </w:p>
    <w:p w:rsidR="00CA304D" w:rsidRDefault="00CA304D" w:rsidP="00CA304D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5756F" w:rsidRDefault="00CA304D" w:rsidP="00CA304D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</w:t>
      </w:r>
      <w:r w:rsidRPr="00F44ADF">
        <w:rPr>
          <w:rFonts w:ascii="Times New Roman" w:eastAsia="Times New Roman" w:hAnsi="Times New Roman" w:cs="Times New Roman"/>
          <w:bCs/>
          <w:sz w:val="28"/>
          <w:szCs w:val="28"/>
        </w:rPr>
        <w:t>Настоящее постановление вступает в силу со дня его принятия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8938D8" w:rsidRDefault="008938D8" w:rsidP="00CA304D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A304D" w:rsidRPr="00CA304D" w:rsidRDefault="00CA304D" w:rsidP="00CA304D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61739" w:rsidRPr="00357918" w:rsidRDefault="00361739" w:rsidP="00637C2C">
      <w:pPr>
        <w:tabs>
          <w:tab w:val="left" w:pos="204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357918">
        <w:rPr>
          <w:rFonts w:ascii="Times New Roman" w:hAnsi="Times New Roman" w:cs="Times New Roman"/>
          <w:sz w:val="24"/>
          <w:szCs w:val="24"/>
        </w:rPr>
        <w:t>Нормативные правовые акты, принятые городским Советом</w:t>
      </w:r>
    </w:p>
    <w:p w:rsidR="00361739" w:rsidRPr="00357918" w:rsidRDefault="00CA304D" w:rsidP="00637C2C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357918">
        <w:rPr>
          <w:rFonts w:ascii="Times New Roman" w:hAnsi="Times New Roman" w:cs="Times New Roman"/>
          <w:sz w:val="24"/>
          <w:szCs w:val="24"/>
        </w:rPr>
        <w:t>на 08.12</w:t>
      </w:r>
      <w:r w:rsidR="006B3754" w:rsidRPr="00357918">
        <w:rPr>
          <w:rFonts w:ascii="Times New Roman" w:hAnsi="Times New Roman" w:cs="Times New Roman"/>
          <w:sz w:val="24"/>
          <w:szCs w:val="24"/>
        </w:rPr>
        <w:t>.2016</w:t>
      </w:r>
      <w:r w:rsidR="00361739" w:rsidRPr="00357918">
        <w:rPr>
          <w:rFonts w:ascii="Times New Roman" w:hAnsi="Times New Roman" w:cs="Times New Roman"/>
          <w:sz w:val="24"/>
          <w:szCs w:val="24"/>
        </w:rPr>
        <w:t xml:space="preserve"> год:</w:t>
      </w:r>
    </w:p>
    <w:tbl>
      <w:tblPr>
        <w:tblStyle w:val="af2"/>
        <w:tblW w:w="0" w:type="auto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680"/>
        <w:gridCol w:w="1980"/>
        <w:gridCol w:w="1980"/>
      </w:tblGrid>
      <w:tr w:rsidR="00361739" w:rsidRPr="00357918" w:rsidTr="00361739"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Pr="00357918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t>Постановления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Pr="00357918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t xml:space="preserve">Количество </w:t>
            </w:r>
          </w:p>
          <w:p w:rsidR="00361739" w:rsidRPr="00357918" w:rsidRDefault="00C905C5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t xml:space="preserve">(за 2016 </w:t>
            </w:r>
            <w:r w:rsidR="00361739" w:rsidRPr="00357918">
              <w:rPr>
                <w:rFonts w:eastAsiaTheme="minorEastAsia"/>
              </w:rPr>
              <w:t>год)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61739" w:rsidRPr="00357918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t>Количество</w:t>
            </w:r>
          </w:p>
          <w:p w:rsidR="00361739" w:rsidRPr="00357918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t>(за VI созыв)</w:t>
            </w:r>
          </w:p>
        </w:tc>
      </w:tr>
      <w:tr w:rsidR="00361739" w:rsidRPr="00357918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Pr="00357918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Pr="00357918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61739" w:rsidRPr="00357918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t>3</w:t>
            </w:r>
          </w:p>
        </w:tc>
      </w:tr>
      <w:tr w:rsidR="00361739" w:rsidRPr="00357918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Pr="00357918" w:rsidRDefault="00361739" w:rsidP="00361739">
            <w:pPr>
              <w:pStyle w:val="a3"/>
              <w:spacing w:after="0" w:line="240" w:lineRule="atLeast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t>О регламенте, законности и охране общественного порядка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Pr="00357918" w:rsidRDefault="00CA304D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t>75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Pr="00357918" w:rsidRDefault="00CA304D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t>190</w:t>
            </w:r>
          </w:p>
        </w:tc>
      </w:tr>
      <w:tr w:rsidR="00361739" w:rsidRPr="00357918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Pr="00357918" w:rsidRDefault="00361739" w:rsidP="00361739">
            <w:pPr>
              <w:pStyle w:val="a3"/>
              <w:spacing w:after="0" w:line="240" w:lineRule="atLeast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t>О бюджете, финансам, налогам и собственности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739" w:rsidRPr="00357918" w:rsidRDefault="00CA304D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t>74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Pr="00357918" w:rsidRDefault="00CA304D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t>251</w:t>
            </w:r>
          </w:p>
        </w:tc>
      </w:tr>
      <w:tr w:rsidR="00361739" w:rsidRPr="00357918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1739" w:rsidRPr="00357918" w:rsidRDefault="00C905C5" w:rsidP="00361739">
            <w:pPr>
              <w:pStyle w:val="a3"/>
              <w:spacing w:after="0" w:line="240" w:lineRule="atLeast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t>Об экономике, архитекту</w:t>
            </w:r>
            <w:r w:rsidR="00361739" w:rsidRPr="00357918">
              <w:rPr>
                <w:rFonts w:eastAsiaTheme="minorEastAsia"/>
              </w:rPr>
              <w:t>ре и ЖКХ</w:t>
            </w:r>
          </w:p>
          <w:p w:rsidR="00361739" w:rsidRPr="00357918" w:rsidRDefault="00361739" w:rsidP="00361739">
            <w:pPr>
              <w:pStyle w:val="a3"/>
              <w:spacing w:after="0" w:line="240" w:lineRule="atLeast"/>
              <w:rPr>
                <w:rFonts w:eastAsiaTheme="minorEastAsi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739" w:rsidRPr="00357918" w:rsidRDefault="008938D8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t>13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Pr="00357918" w:rsidRDefault="008938D8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t>29</w:t>
            </w:r>
          </w:p>
        </w:tc>
      </w:tr>
      <w:tr w:rsidR="00361739" w:rsidRPr="00357918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Pr="00357918" w:rsidRDefault="00361739" w:rsidP="00361739">
            <w:pPr>
              <w:pStyle w:val="a3"/>
              <w:spacing w:after="0" w:line="240" w:lineRule="atLeast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t>О здравоохранении, социальной защите и экологии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Pr="00357918" w:rsidRDefault="00CE6606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Pr="00357918" w:rsidRDefault="00CE6606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t>2</w:t>
            </w:r>
          </w:p>
        </w:tc>
      </w:tr>
      <w:tr w:rsidR="00361739" w:rsidRPr="00357918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Pr="00357918" w:rsidRDefault="00361739" w:rsidP="00361739">
            <w:pPr>
              <w:pStyle w:val="a3"/>
              <w:spacing w:after="0" w:line="240" w:lineRule="atLeast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t>Об образовании, делам молодежи, культуре, спорте и СМИ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739" w:rsidRPr="00357918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Pr="00357918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t>3</w:t>
            </w:r>
          </w:p>
        </w:tc>
      </w:tr>
      <w:tr w:rsidR="00361739" w:rsidRPr="00357918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Pr="00357918" w:rsidRDefault="00361739" w:rsidP="00361739">
            <w:pPr>
              <w:pStyle w:val="a3"/>
              <w:spacing w:after="0" w:line="240" w:lineRule="atLeast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t>Всего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Pr="00357918" w:rsidRDefault="008938D8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t>163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61739" w:rsidRPr="00357918" w:rsidRDefault="008938D8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</w:rPr>
            </w:pPr>
            <w:r w:rsidRPr="00357918">
              <w:rPr>
                <w:rFonts w:eastAsiaTheme="minorEastAsia"/>
              </w:rPr>
              <w:t>475</w:t>
            </w:r>
          </w:p>
        </w:tc>
      </w:tr>
    </w:tbl>
    <w:p w:rsidR="006C02E9" w:rsidRPr="00357918" w:rsidRDefault="006C02E9" w:rsidP="0036173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361739" w:rsidRPr="00357918" w:rsidRDefault="00361739" w:rsidP="0036173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57918">
        <w:rPr>
          <w:rFonts w:ascii="Times New Roman" w:hAnsi="Times New Roman" w:cs="Times New Roman"/>
          <w:sz w:val="24"/>
          <w:szCs w:val="24"/>
        </w:rPr>
        <w:t xml:space="preserve">Заместитель председателя </w:t>
      </w:r>
    </w:p>
    <w:p w:rsidR="00361739" w:rsidRPr="00357918" w:rsidRDefault="00361739" w:rsidP="0036173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57918">
        <w:rPr>
          <w:rFonts w:ascii="Times New Roman" w:hAnsi="Times New Roman" w:cs="Times New Roman"/>
          <w:sz w:val="24"/>
          <w:szCs w:val="24"/>
        </w:rPr>
        <w:lastRenderedPageBreak/>
        <w:t xml:space="preserve">городского Совета – Макарова А.Д. </w:t>
      </w:r>
    </w:p>
    <w:p w:rsidR="00361739" w:rsidRPr="00357918" w:rsidRDefault="00361739" w:rsidP="0036173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57918">
        <w:rPr>
          <w:rFonts w:ascii="Times New Roman" w:hAnsi="Times New Roman" w:cs="Times New Roman"/>
          <w:sz w:val="24"/>
          <w:szCs w:val="24"/>
        </w:rPr>
        <w:t>8</w:t>
      </w:r>
      <w:r w:rsidR="00510A33" w:rsidRPr="00357918">
        <w:rPr>
          <w:rFonts w:ascii="Times New Roman" w:hAnsi="Times New Roman" w:cs="Times New Roman"/>
          <w:sz w:val="24"/>
          <w:szCs w:val="24"/>
        </w:rPr>
        <w:t>-</w:t>
      </w:r>
      <w:r w:rsidR="00687934" w:rsidRPr="00357918">
        <w:rPr>
          <w:rFonts w:ascii="Times New Roman" w:hAnsi="Times New Roman" w:cs="Times New Roman"/>
          <w:sz w:val="24"/>
          <w:szCs w:val="24"/>
        </w:rPr>
        <w:t>(</w:t>
      </w:r>
      <w:r w:rsidRPr="00357918">
        <w:rPr>
          <w:rFonts w:ascii="Times New Roman" w:hAnsi="Times New Roman" w:cs="Times New Roman"/>
          <w:sz w:val="24"/>
          <w:szCs w:val="24"/>
        </w:rPr>
        <w:t>41643</w:t>
      </w:r>
      <w:r w:rsidR="00687934" w:rsidRPr="00357918">
        <w:rPr>
          <w:rFonts w:ascii="Times New Roman" w:hAnsi="Times New Roman" w:cs="Times New Roman"/>
          <w:sz w:val="24"/>
          <w:szCs w:val="24"/>
        </w:rPr>
        <w:t>)</w:t>
      </w:r>
      <w:r w:rsidRPr="00357918">
        <w:rPr>
          <w:rFonts w:ascii="Times New Roman" w:hAnsi="Times New Roman" w:cs="Times New Roman"/>
          <w:sz w:val="24"/>
          <w:szCs w:val="24"/>
        </w:rPr>
        <w:t>-3</w:t>
      </w:r>
      <w:r w:rsidR="00510A33" w:rsidRPr="00357918">
        <w:rPr>
          <w:rFonts w:ascii="Times New Roman" w:hAnsi="Times New Roman" w:cs="Times New Roman"/>
          <w:sz w:val="24"/>
          <w:szCs w:val="24"/>
        </w:rPr>
        <w:t>-</w:t>
      </w:r>
      <w:r w:rsidRPr="00357918">
        <w:rPr>
          <w:rFonts w:ascii="Times New Roman" w:hAnsi="Times New Roman" w:cs="Times New Roman"/>
          <w:sz w:val="24"/>
          <w:szCs w:val="24"/>
        </w:rPr>
        <w:t>02</w:t>
      </w:r>
      <w:r w:rsidR="00510A33" w:rsidRPr="00357918">
        <w:rPr>
          <w:rFonts w:ascii="Times New Roman" w:hAnsi="Times New Roman" w:cs="Times New Roman"/>
          <w:sz w:val="24"/>
          <w:szCs w:val="24"/>
        </w:rPr>
        <w:t>-</w:t>
      </w:r>
      <w:r w:rsidRPr="00357918">
        <w:rPr>
          <w:rFonts w:ascii="Times New Roman" w:hAnsi="Times New Roman" w:cs="Times New Roman"/>
          <w:sz w:val="24"/>
          <w:szCs w:val="24"/>
        </w:rPr>
        <w:t>30</w:t>
      </w:r>
    </w:p>
    <w:sectPr w:rsidR="00361739" w:rsidRPr="00357918" w:rsidSect="000546EE">
      <w:pgSz w:w="11906" w:h="16838"/>
      <w:pgMar w:top="426" w:right="850" w:bottom="426" w:left="1134" w:header="708" w:footer="8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7178" w:rsidRDefault="008A7178" w:rsidP="00EE641F">
      <w:pPr>
        <w:spacing w:after="0" w:line="240" w:lineRule="auto"/>
      </w:pPr>
      <w:r>
        <w:separator/>
      </w:r>
    </w:p>
  </w:endnote>
  <w:endnote w:type="continuationSeparator" w:id="1">
    <w:p w:rsidR="008A7178" w:rsidRDefault="008A7178" w:rsidP="00EE6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7178" w:rsidRDefault="008A7178" w:rsidP="00EE641F">
      <w:pPr>
        <w:spacing w:after="0" w:line="240" w:lineRule="auto"/>
      </w:pPr>
      <w:r>
        <w:separator/>
      </w:r>
    </w:p>
  </w:footnote>
  <w:footnote w:type="continuationSeparator" w:id="1">
    <w:p w:rsidR="008A7178" w:rsidRDefault="008A7178" w:rsidP="00EE64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B4128"/>
    <w:multiLevelType w:val="hybridMultilevel"/>
    <w:tmpl w:val="9E42BDE0"/>
    <w:lvl w:ilvl="0" w:tplc="DE586CF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2831A24"/>
    <w:multiLevelType w:val="hybridMultilevel"/>
    <w:tmpl w:val="014043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456722"/>
    <w:multiLevelType w:val="multilevel"/>
    <w:tmpl w:val="8A1AA2F8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48" w:hanging="2160"/>
      </w:pPr>
      <w:rPr>
        <w:rFonts w:hint="default"/>
      </w:rPr>
    </w:lvl>
  </w:abstractNum>
  <w:abstractNum w:abstractNumId="3">
    <w:nsid w:val="097F09F1"/>
    <w:multiLevelType w:val="hybridMultilevel"/>
    <w:tmpl w:val="65F269F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2F32D7"/>
    <w:multiLevelType w:val="hybridMultilevel"/>
    <w:tmpl w:val="04ACA2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B990C99"/>
    <w:multiLevelType w:val="multilevel"/>
    <w:tmpl w:val="36326DE4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5"/>
      <w:numFmt w:val="decimal"/>
      <w:lvlText w:val="%1.%2."/>
      <w:lvlJc w:val="left"/>
      <w:pPr>
        <w:ind w:left="1505" w:hanging="720"/>
      </w:pPr>
    </w:lvl>
    <w:lvl w:ilvl="2">
      <w:start w:val="1"/>
      <w:numFmt w:val="decimal"/>
      <w:lvlText w:val="%1.%2.%3."/>
      <w:lvlJc w:val="left"/>
      <w:pPr>
        <w:ind w:left="2290" w:hanging="720"/>
      </w:pPr>
    </w:lvl>
    <w:lvl w:ilvl="3">
      <w:start w:val="1"/>
      <w:numFmt w:val="decimal"/>
      <w:lvlText w:val="%1.%2.%3.%4."/>
      <w:lvlJc w:val="left"/>
      <w:pPr>
        <w:ind w:left="3435" w:hanging="1080"/>
      </w:pPr>
    </w:lvl>
    <w:lvl w:ilvl="4">
      <w:start w:val="1"/>
      <w:numFmt w:val="decimal"/>
      <w:lvlText w:val="%1.%2.%3.%4.%5."/>
      <w:lvlJc w:val="left"/>
      <w:pPr>
        <w:ind w:left="4220" w:hanging="1080"/>
      </w:pPr>
    </w:lvl>
    <w:lvl w:ilvl="5">
      <w:start w:val="1"/>
      <w:numFmt w:val="decimal"/>
      <w:lvlText w:val="%1.%2.%3.%4.%5.%6."/>
      <w:lvlJc w:val="left"/>
      <w:pPr>
        <w:ind w:left="5365" w:hanging="1440"/>
      </w:pPr>
    </w:lvl>
    <w:lvl w:ilvl="6">
      <w:start w:val="1"/>
      <w:numFmt w:val="decimal"/>
      <w:lvlText w:val="%1.%2.%3.%4.%5.%6.%7."/>
      <w:lvlJc w:val="left"/>
      <w:pPr>
        <w:ind w:left="6510" w:hanging="1800"/>
      </w:pPr>
    </w:lvl>
    <w:lvl w:ilvl="7">
      <w:start w:val="1"/>
      <w:numFmt w:val="decimal"/>
      <w:lvlText w:val="%1.%2.%3.%4.%5.%6.%7.%8."/>
      <w:lvlJc w:val="left"/>
      <w:pPr>
        <w:ind w:left="7295" w:hanging="1800"/>
      </w:pPr>
    </w:lvl>
    <w:lvl w:ilvl="8">
      <w:start w:val="1"/>
      <w:numFmt w:val="decimal"/>
      <w:lvlText w:val="%1.%2.%3.%4.%5.%6.%7.%8.%9."/>
      <w:lvlJc w:val="left"/>
      <w:pPr>
        <w:ind w:left="8440" w:hanging="2160"/>
      </w:pPr>
    </w:lvl>
  </w:abstractNum>
  <w:abstractNum w:abstractNumId="6">
    <w:nsid w:val="11075BEC"/>
    <w:multiLevelType w:val="multilevel"/>
    <w:tmpl w:val="5F2EBAAC"/>
    <w:lvl w:ilvl="0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4" w:hanging="2160"/>
      </w:pPr>
      <w:rPr>
        <w:rFonts w:hint="default"/>
      </w:rPr>
    </w:lvl>
  </w:abstractNum>
  <w:abstractNum w:abstractNumId="7">
    <w:nsid w:val="16E62FE5"/>
    <w:multiLevelType w:val="hybridMultilevel"/>
    <w:tmpl w:val="093488B4"/>
    <w:lvl w:ilvl="0" w:tplc="E75A236A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17D3277B"/>
    <w:multiLevelType w:val="hybridMultilevel"/>
    <w:tmpl w:val="CB644206"/>
    <w:lvl w:ilvl="0" w:tplc="0419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90011">
      <w:start w:val="1"/>
      <w:numFmt w:val="decimal"/>
      <w:lvlText w:val="%2)"/>
      <w:lvlJc w:val="left"/>
      <w:pPr>
        <w:ind w:left="92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>
    <w:nsid w:val="187D1D07"/>
    <w:multiLevelType w:val="hybridMultilevel"/>
    <w:tmpl w:val="9FB0975A"/>
    <w:lvl w:ilvl="0" w:tplc="5192A7BE">
      <w:start w:val="1"/>
      <w:numFmt w:val="decimal"/>
      <w:lvlText w:val="%1."/>
      <w:lvlJc w:val="left"/>
      <w:pPr>
        <w:ind w:left="85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B1461C4"/>
    <w:multiLevelType w:val="multilevel"/>
    <w:tmpl w:val="BB9851C0"/>
    <w:lvl w:ilvl="0">
      <w:start w:val="1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48" w:hanging="2160"/>
      </w:pPr>
      <w:rPr>
        <w:rFonts w:hint="default"/>
      </w:rPr>
    </w:lvl>
  </w:abstractNum>
  <w:abstractNum w:abstractNumId="11">
    <w:nsid w:val="2B3C64C3"/>
    <w:multiLevelType w:val="multilevel"/>
    <w:tmpl w:val="90E633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F132A95"/>
    <w:multiLevelType w:val="hybridMultilevel"/>
    <w:tmpl w:val="5C5CCF04"/>
    <w:lvl w:ilvl="0" w:tplc="965021C8">
      <w:start w:val="1"/>
      <w:numFmt w:val="decimal"/>
      <w:lvlText w:val="%1."/>
      <w:lvlJc w:val="left"/>
      <w:pPr>
        <w:ind w:left="1204" w:hanging="49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2651162"/>
    <w:multiLevelType w:val="multilevel"/>
    <w:tmpl w:val="FC34106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0" w:hanging="720"/>
      </w:pPr>
    </w:lvl>
    <w:lvl w:ilvl="2">
      <w:start w:val="1"/>
      <w:numFmt w:val="decimal"/>
      <w:lvlText w:val="%1.%2.%3."/>
      <w:lvlJc w:val="left"/>
      <w:pPr>
        <w:ind w:left="2120" w:hanging="720"/>
      </w:pPr>
    </w:lvl>
    <w:lvl w:ilvl="3">
      <w:start w:val="1"/>
      <w:numFmt w:val="decimal"/>
      <w:lvlText w:val="%1.%2.%3.%4."/>
      <w:lvlJc w:val="left"/>
      <w:pPr>
        <w:ind w:left="3180" w:hanging="1080"/>
      </w:pPr>
    </w:lvl>
    <w:lvl w:ilvl="4">
      <w:start w:val="1"/>
      <w:numFmt w:val="decimal"/>
      <w:lvlText w:val="%1.%2.%3.%4.%5."/>
      <w:lvlJc w:val="left"/>
      <w:pPr>
        <w:ind w:left="3880" w:hanging="1080"/>
      </w:pPr>
    </w:lvl>
    <w:lvl w:ilvl="5">
      <w:start w:val="1"/>
      <w:numFmt w:val="decimal"/>
      <w:lvlText w:val="%1.%2.%3.%4.%5.%6."/>
      <w:lvlJc w:val="left"/>
      <w:pPr>
        <w:ind w:left="4940" w:hanging="1440"/>
      </w:pPr>
    </w:lvl>
    <w:lvl w:ilvl="6">
      <w:start w:val="1"/>
      <w:numFmt w:val="decimal"/>
      <w:lvlText w:val="%1.%2.%3.%4.%5.%6.%7."/>
      <w:lvlJc w:val="left"/>
      <w:pPr>
        <w:ind w:left="6000" w:hanging="1800"/>
      </w:pPr>
    </w:lvl>
    <w:lvl w:ilvl="7">
      <w:start w:val="1"/>
      <w:numFmt w:val="decimal"/>
      <w:lvlText w:val="%1.%2.%3.%4.%5.%6.%7.%8."/>
      <w:lvlJc w:val="left"/>
      <w:pPr>
        <w:ind w:left="6700" w:hanging="1800"/>
      </w:pPr>
    </w:lvl>
    <w:lvl w:ilvl="8">
      <w:start w:val="1"/>
      <w:numFmt w:val="decimal"/>
      <w:lvlText w:val="%1.%2.%3.%4.%5.%6.%7.%8.%9."/>
      <w:lvlJc w:val="left"/>
      <w:pPr>
        <w:ind w:left="7760" w:hanging="2160"/>
      </w:pPr>
    </w:lvl>
  </w:abstractNum>
  <w:abstractNum w:abstractNumId="14">
    <w:nsid w:val="36006772"/>
    <w:multiLevelType w:val="hybridMultilevel"/>
    <w:tmpl w:val="A50096A6"/>
    <w:lvl w:ilvl="0" w:tplc="0419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15">
    <w:nsid w:val="41935821"/>
    <w:multiLevelType w:val="hybridMultilevel"/>
    <w:tmpl w:val="38104D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6283A06"/>
    <w:multiLevelType w:val="hybridMultilevel"/>
    <w:tmpl w:val="B45E1132"/>
    <w:lvl w:ilvl="0" w:tplc="44DC2AD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BA07212"/>
    <w:multiLevelType w:val="hybridMultilevel"/>
    <w:tmpl w:val="9FB0975A"/>
    <w:lvl w:ilvl="0" w:tplc="5192A7BE">
      <w:start w:val="1"/>
      <w:numFmt w:val="decimal"/>
      <w:lvlText w:val="%1."/>
      <w:lvlJc w:val="left"/>
      <w:pPr>
        <w:ind w:left="85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EC48CD"/>
    <w:multiLevelType w:val="hybridMultilevel"/>
    <w:tmpl w:val="A23081BE"/>
    <w:lvl w:ilvl="0" w:tplc="6DEC97A2">
      <w:start w:val="1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50B14C1B"/>
    <w:multiLevelType w:val="multilevel"/>
    <w:tmpl w:val="A1B8AC8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15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1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2160"/>
      </w:pPr>
      <w:rPr>
        <w:rFonts w:hint="default"/>
      </w:rPr>
    </w:lvl>
  </w:abstractNum>
  <w:abstractNum w:abstractNumId="20">
    <w:nsid w:val="512D754F"/>
    <w:multiLevelType w:val="hybridMultilevel"/>
    <w:tmpl w:val="0262E890"/>
    <w:lvl w:ilvl="0" w:tplc="716E0C1C">
      <w:start w:val="1"/>
      <w:numFmt w:val="decimal"/>
      <w:lvlText w:val="%1."/>
      <w:lvlJc w:val="left"/>
      <w:pPr>
        <w:ind w:left="1104" w:hanging="396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BC6021B"/>
    <w:multiLevelType w:val="hybridMultilevel"/>
    <w:tmpl w:val="04A45B8A"/>
    <w:lvl w:ilvl="0" w:tplc="23028712">
      <w:start w:val="2"/>
      <w:numFmt w:val="decimal"/>
      <w:lvlText w:val="%1."/>
      <w:lvlJc w:val="left"/>
      <w:pPr>
        <w:tabs>
          <w:tab w:val="num" w:pos="486"/>
        </w:tabs>
        <w:ind w:left="120" w:firstLine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E4F485F"/>
    <w:multiLevelType w:val="hybridMultilevel"/>
    <w:tmpl w:val="0262E890"/>
    <w:lvl w:ilvl="0" w:tplc="716E0C1C">
      <w:start w:val="1"/>
      <w:numFmt w:val="decimal"/>
      <w:lvlText w:val="%1."/>
      <w:lvlJc w:val="left"/>
      <w:pPr>
        <w:ind w:left="822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5E8E3393"/>
    <w:multiLevelType w:val="multilevel"/>
    <w:tmpl w:val="9ABA7956"/>
    <w:lvl w:ilvl="0">
      <w:start w:val="1"/>
      <w:numFmt w:val="decimal"/>
      <w:lvlText w:val="%1."/>
      <w:lvlJc w:val="left"/>
      <w:pPr>
        <w:ind w:left="624" w:hanging="624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1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556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0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0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75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244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096" w:hanging="2160"/>
      </w:pPr>
      <w:rPr>
        <w:rFonts w:hint="default"/>
        <w:b/>
      </w:rPr>
    </w:lvl>
  </w:abstractNum>
  <w:abstractNum w:abstractNumId="24">
    <w:nsid w:val="6413088A"/>
    <w:multiLevelType w:val="multilevel"/>
    <w:tmpl w:val="9440CB96"/>
    <w:lvl w:ilvl="0">
      <w:start w:val="1"/>
      <w:numFmt w:val="decimal"/>
      <w:lvlText w:val="%1"/>
      <w:lvlJc w:val="left"/>
      <w:pPr>
        <w:ind w:left="804" w:hanging="8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56" w:hanging="8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08" w:hanging="8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76" w:hanging="2160"/>
      </w:pPr>
      <w:rPr>
        <w:rFonts w:hint="default"/>
      </w:rPr>
    </w:lvl>
  </w:abstractNum>
  <w:abstractNum w:abstractNumId="25">
    <w:nsid w:val="64142FA1"/>
    <w:multiLevelType w:val="hybridMultilevel"/>
    <w:tmpl w:val="EF6A54A0"/>
    <w:lvl w:ilvl="0" w:tplc="75B2A7E0">
      <w:start w:val="1"/>
      <w:numFmt w:val="bullet"/>
      <w:lvlText w:val=""/>
      <w:lvlJc w:val="left"/>
      <w:pPr>
        <w:tabs>
          <w:tab w:val="num" w:pos="-34"/>
        </w:tabs>
        <w:ind w:left="196" w:firstLine="284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AA74636"/>
    <w:multiLevelType w:val="hybridMultilevel"/>
    <w:tmpl w:val="56684EC8"/>
    <w:lvl w:ilvl="0" w:tplc="C95C7434">
      <w:start w:val="1"/>
      <w:numFmt w:val="decimal"/>
      <w:lvlText w:val="%1."/>
      <w:lvlJc w:val="left"/>
      <w:pPr>
        <w:tabs>
          <w:tab w:val="num" w:pos="1335"/>
        </w:tabs>
        <w:ind w:left="133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27">
    <w:nsid w:val="6BCF20F6"/>
    <w:multiLevelType w:val="multilevel"/>
    <w:tmpl w:val="1D4C4EB4"/>
    <w:lvl w:ilvl="0">
      <w:start w:val="1"/>
      <w:numFmt w:val="decimal"/>
      <w:lvlText w:val="%1."/>
      <w:lvlJc w:val="left"/>
      <w:pPr>
        <w:ind w:left="1116" w:hanging="408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8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  <w:color w:val="000000" w:themeColor="text1"/>
      </w:rPr>
    </w:lvl>
  </w:abstractNum>
  <w:abstractNum w:abstractNumId="28">
    <w:nsid w:val="6BF73597"/>
    <w:multiLevelType w:val="hybridMultilevel"/>
    <w:tmpl w:val="B434CA04"/>
    <w:lvl w:ilvl="0" w:tplc="041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DF93586"/>
    <w:multiLevelType w:val="hybridMultilevel"/>
    <w:tmpl w:val="38104D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0507C08"/>
    <w:multiLevelType w:val="hybridMultilevel"/>
    <w:tmpl w:val="8E105FB0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1077022"/>
    <w:multiLevelType w:val="hybridMultilevel"/>
    <w:tmpl w:val="7FA661FE"/>
    <w:lvl w:ilvl="0" w:tplc="83DE45D6">
      <w:start w:val="1"/>
      <w:numFmt w:val="decimal"/>
      <w:lvlText w:val="%1."/>
      <w:lvlJc w:val="left"/>
      <w:pPr>
        <w:ind w:left="1080" w:hanging="432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3792A06"/>
    <w:multiLevelType w:val="hybridMultilevel"/>
    <w:tmpl w:val="C67E7068"/>
    <w:lvl w:ilvl="0" w:tplc="2F8A48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10D29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8D4A9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E40D3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468D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1ACD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FE06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0432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1D41E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47C1C80"/>
    <w:multiLevelType w:val="multilevel"/>
    <w:tmpl w:val="29BC77CE"/>
    <w:lvl w:ilvl="0">
      <w:start w:val="2"/>
      <w:numFmt w:val="decimal"/>
      <w:lvlText w:val="%1."/>
      <w:lvlJc w:val="left"/>
      <w:pPr>
        <w:ind w:left="432" w:hanging="432"/>
      </w:pPr>
      <w:rPr>
        <w:rFonts w:eastAsiaTheme="minorEastAsia" w:hint="default"/>
        <w:color w:val="auto"/>
      </w:rPr>
    </w:lvl>
    <w:lvl w:ilvl="1">
      <w:start w:val="7"/>
      <w:numFmt w:val="decimal"/>
      <w:lvlText w:val="%1.%2."/>
      <w:lvlJc w:val="left"/>
      <w:pPr>
        <w:ind w:left="1428" w:hanging="720"/>
      </w:pPr>
      <w:rPr>
        <w:rFonts w:eastAsiaTheme="minorEastAsia" w:hint="default"/>
        <w:color w:val="auto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eastAsiaTheme="minorEastAsia" w:hint="default"/>
        <w:color w:val="auto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eastAsiaTheme="minorEastAsia" w:hint="default"/>
        <w:color w:val="auto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eastAsiaTheme="minorEastAsia"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eastAsiaTheme="minorEastAsia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eastAsiaTheme="minorEastAsia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eastAsiaTheme="minorEastAsia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eastAsiaTheme="minorEastAsia" w:hint="default"/>
        <w:color w:val="auto"/>
      </w:rPr>
    </w:lvl>
  </w:abstractNum>
  <w:abstractNum w:abstractNumId="34">
    <w:nsid w:val="750806E6"/>
    <w:multiLevelType w:val="hybridMultilevel"/>
    <w:tmpl w:val="2C2032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A60A81"/>
    <w:multiLevelType w:val="hybridMultilevel"/>
    <w:tmpl w:val="66D6A660"/>
    <w:lvl w:ilvl="0" w:tplc="F6D0460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D7632FE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B216DD9"/>
    <w:multiLevelType w:val="hybridMultilevel"/>
    <w:tmpl w:val="75E2F1B8"/>
    <w:lvl w:ilvl="0" w:tplc="4A60A1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C2F7D31"/>
    <w:multiLevelType w:val="hybridMultilevel"/>
    <w:tmpl w:val="34609ADA"/>
    <w:lvl w:ilvl="0" w:tplc="8B560BD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E427DF"/>
    <w:multiLevelType w:val="hybridMultilevel"/>
    <w:tmpl w:val="4704FBB8"/>
    <w:lvl w:ilvl="0" w:tplc="33385A50">
      <w:start w:val="1"/>
      <w:numFmt w:val="decimal"/>
      <w:lvlText w:val="%1."/>
      <w:lvlJc w:val="left"/>
      <w:pPr>
        <w:ind w:left="10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32"/>
  </w:num>
  <w:num w:numId="3">
    <w:abstractNumId w:val="23"/>
  </w:num>
  <w:num w:numId="4">
    <w:abstractNumId w:val="27"/>
  </w:num>
  <w:num w:numId="5">
    <w:abstractNumId w:val="33"/>
  </w:num>
  <w:num w:numId="6">
    <w:abstractNumId w:val="19"/>
  </w:num>
  <w:num w:numId="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 w:numId="22">
    <w:abstractNumId w:val="29"/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</w:num>
  <w:num w:numId="28">
    <w:abstractNumId w:val="3"/>
  </w:num>
  <w:num w:numId="29">
    <w:abstractNumId w:val="18"/>
  </w:num>
  <w:num w:numId="30">
    <w:abstractNumId w:val="17"/>
  </w:num>
  <w:num w:numId="31">
    <w:abstractNumId w:val="38"/>
  </w:num>
  <w:num w:numId="32">
    <w:abstractNumId w:val="28"/>
  </w:num>
  <w:num w:numId="33">
    <w:abstractNumId w:val="0"/>
  </w:num>
  <w:num w:numId="34">
    <w:abstractNumId w:val="7"/>
  </w:num>
  <w:num w:numId="35">
    <w:abstractNumId w:val="26"/>
  </w:num>
  <w:num w:numId="36">
    <w:abstractNumId w:val="12"/>
  </w:num>
  <w:num w:numId="37">
    <w:abstractNumId w:val="20"/>
  </w:num>
  <w:num w:numId="38">
    <w:abstractNumId w:val="22"/>
  </w:num>
  <w:num w:numId="39">
    <w:abstractNumId w:val="9"/>
  </w:num>
  <w:num w:numId="40">
    <w:abstractNumId w:val="37"/>
  </w:num>
  <w:num w:numId="41">
    <w:abstractNumId w:val="24"/>
  </w:num>
  <w:num w:numId="42">
    <w:abstractNumId w:val="2"/>
  </w:num>
  <w:num w:numId="43">
    <w:abstractNumId w:val="34"/>
  </w:num>
  <w:num w:numId="44">
    <w:abstractNumId w:val="10"/>
  </w:num>
  <w:num w:numId="45">
    <w:abstractNumId w:val="16"/>
  </w:num>
  <w:num w:numId="4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4269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9441D4"/>
    <w:rsid w:val="000015C3"/>
    <w:rsid w:val="0000389C"/>
    <w:rsid w:val="00004A1E"/>
    <w:rsid w:val="00005F13"/>
    <w:rsid w:val="00006891"/>
    <w:rsid w:val="00007EFC"/>
    <w:rsid w:val="000166CF"/>
    <w:rsid w:val="00016B43"/>
    <w:rsid w:val="00021029"/>
    <w:rsid w:val="00022A3B"/>
    <w:rsid w:val="00025CC1"/>
    <w:rsid w:val="00032B76"/>
    <w:rsid w:val="000370B8"/>
    <w:rsid w:val="00037690"/>
    <w:rsid w:val="0004605D"/>
    <w:rsid w:val="0005086A"/>
    <w:rsid w:val="000529C7"/>
    <w:rsid w:val="0005321C"/>
    <w:rsid w:val="000546EE"/>
    <w:rsid w:val="00054E58"/>
    <w:rsid w:val="00055425"/>
    <w:rsid w:val="0005770F"/>
    <w:rsid w:val="00057C10"/>
    <w:rsid w:val="000617D8"/>
    <w:rsid w:val="000631DA"/>
    <w:rsid w:val="00066B3C"/>
    <w:rsid w:val="0006782A"/>
    <w:rsid w:val="00075E94"/>
    <w:rsid w:val="00081285"/>
    <w:rsid w:val="00090FDD"/>
    <w:rsid w:val="00093925"/>
    <w:rsid w:val="0009454D"/>
    <w:rsid w:val="000960C8"/>
    <w:rsid w:val="000977CE"/>
    <w:rsid w:val="000A0CA0"/>
    <w:rsid w:val="000A2F06"/>
    <w:rsid w:val="000A5ACD"/>
    <w:rsid w:val="000A61C3"/>
    <w:rsid w:val="000B093E"/>
    <w:rsid w:val="000B3C7A"/>
    <w:rsid w:val="000B4A01"/>
    <w:rsid w:val="000B4B50"/>
    <w:rsid w:val="000B799F"/>
    <w:rsid w:val="000C0113"/>
    <w:rsid w:val="000C1385"/>
    <w:rsid w:val="000C269A"/>
    <w:rsid w:val="000C351B"/>
    <w:rsid w:val="000C60F4"/>
    <w:rsid w:val="000D1EE2"/>
    <w:rsid w:val="000F1225"/>
    <w:rsid w:val="000F2964"/>
    <w:rsid w:val="000F5F22"/>
    <w:rsid w:val="000F7058"/>
    <w:rsid w:val="0010198C"/>
    <w:rsid w:val="0010442B"/>
    <w:rsid w:val="001045F6"/>
    <w:rsid w:val="00112316"/>
    <w:rsid w:val="0011352D"/>
    <w:rsid w:val="001164C0"/>
    <w:rsid w:val="00126B59"/>
    <w:rsid w:val="00126D7F"/>
    <w:rsid w:val="00126E0B"/>
    <w:rsid w:val="00133173"/>
    <w:rsid w:val="001344A1"/>
    <w:rsid w:val="001364A9"/>
    <w:rsid w:val="001374C5"/>
    <w:rsid w:val="00150BCA"/>
    <w:rsid w:val="00161F67"/>
    <w:rsid w:val="00175A1C"/>
    <w:rsid w:val="001770B5"/>
    <w:rsid w:val="00180FEE"/>
    <w:rsid w:val="00192C9E"/>
    <w:rsid w:val="00196812"/>
    <w:rsid w:val="00196B87"/>
    <w:rsid w:val="00197630"/>
    <w:rsid w:val="001A1036"/>
    <w:rsid w:val="001A15B7"/>
    <w:rsid w:val="001A75A1"/>
    <w:rsid w:val="001B0406"/>
    <w:rsid w:val="001B1EBD"/>
    <w:rsid w:val="001C0E28"/>
    <w:rsid w:val="001C793B"/>
    <w:rsid w:val="001D34FA"/>
    <w:rsid w:val="001D38E0"/>
    <w:rsid w:val="001D4542"/>
    <w:rsid w:val="001D5F72"/>
    <w:rsid w:val="001D6BBC"/>
    <w:rsid w:val="001D7D2C"/>
    <w:rsid w:val="001E705E"/>
    <w:rsid w:val="001F1737"/>
    <w:rsid w:val="001F64E7"/>
    <w:rsid w:val="00200943"/>
    <w:rsid w:val="00205B86"/>
    <w:rsid w:val="00205C70"/>
    <w:rsid w:val="00211895"/>
    <w:rsid w:val="00214C0B"/>
    <w:rsid w:val="00215026"/>
    <w:rsid w:val="00227E1D"/>
    <w:rsid w:val="00235729"/>
    <w:rsid w:val="002364B5"/>
    <w:rsid w:val="0024441C"/>
    <w:rsid w:val="00247DBD"/>
    <w:rsid w:val="00250736"/>
    <w:rsid w:val="00251F2D"/>
    <w:rsid w:val="00253D74"/>
    <w:rsid w:val="00256113"/>
    <w:rsid w:val="00256406"/>
    <w:rsid w:val="00265B7F"/>
    <w:rsid w:val="002711F0"/>
    <w:rsid w:val="0027127F"/>
    <w:rsid w:val="00275B27"/>
    <w:rsid w:val="00276C2D"/>
    <w:rsid w:val="002774BC"/>
    <w:rsid w:val="00281CC0"/>
    <w:rsid w:val="002839A5"/>
    <w:rsid w:val="00283DB7"/>
    <w:rsid w:val="00290875"/>
    <w:rsid w:val="00291C94"/>
    <w:rsid w:val="002A1E08"/>
    <w:rsid w:val="002A62A9"/>
    <w:rsid w:val="002A6FE1"/>
    <w:rsid w:val="002B28A5"/>
    <w:rsid w:val="002B2FC5"/>
    <w:rsid w:val="002B5062"/>
    <w:rsid w:val="002B53C5"/>
    <w:rsid w:val="002B6517"/>
    <w:rsid w:val="002C2930"/>
    <w:rsid w:val="002C42A7"/>
    <w:rsid w:val="002C65D2"/>
    <w:rsid w:val="002C7AD5"/>
    <w:rsid w:val="002D0118"/>
    <w:rsid w:val="002D1A48"/>
    <w:rsid w:val="002D26D2"/>
    <w:rsid w:val="002D302B"/>
    <w:rsid w:val="002D38BB"/>
    <w:rsid w:val="002D7187"/>
    <w:rsid w:val="002D7310"/>
    <w:rsid w:val="002D7B11"/>
    <w:rsid w:val="002E1BFA"/>
    <w:rsid w:val="002E6CC2"/>
    <w:rsid w:val="002F03D4"/>
    <w:rsid w:val="002F23F1"/>
    <w:rsid w:val="002F4EFC"/>
    <w:rsid w:val="002F5688"/>
    <w:rsid w:val="0030053A"/>
    <w:rsid w:val="0030417B"/>
    <w:rsid w:val="00311C55"/>
    <w:rsid w:val="003131FC"/>
    <w:rsid w:val="0031361F"/>
    <w:rsid w:val="00317301"/>
    <w:rsid w:val="00317D13"/>
    <w:rsid w:val="00320C64"/>
    <w:rsid w:val="00327A88"/>
    <w:rsid w:val="003316BF"/>
    <w:rsid w:val="00335E2B"/>
    <w:rsid w:val="00336F81"/>
    <w:rsid w:val="00342DBA"/>
    <w:rsid w:val="00344726"/>
    <w:rsid w:val="00355697"/>
    <w:rsid w:val="0035644B"/>
    <w:rsid w:val="0035698F"/>
    <w:rsid w:val="00357918"/>
    <w:rsid w:val="00360F85"/>
    <w:rsid w:val="00361739"/>
    <w:rsid w:val="003652DC"/>
    <w:rsid w:val="00366E62"/>
    <w:rsid w:val="00370020"/>
    <w:rsid w:val="00374682"/>
    <w:rsid w:val="00375E98"/>
    <w:rsid w:val="00381C79"/>
    <w:rsid w:val="003853AE"/>
    <w:rsid w:val="003900CD"/>
    <w:rsid w:val="00395A0B"/>
    <w:rsid w:val="003A5EE2"/>
    <w:rsid w:val="003B0338"/>
    <w:rsid w:val="003B2A27"/>
    <w:rsid w:val="003B3280"/>
    <w:rsid w:val="003B33D5"/>
    <w:rsid w:val="003B395D"/>
    <w:rsid w:val="003B57C8"/>
    <w:rsid w:val="003B7C4E"/>
    <w:rsid w:val="003C13D9"/>
    <w:rsid w:val="003C3CB9"/>
    <w:rsid w:val="003C4E3F"/>
    <w:rsid w:val="003C64F2"/>
    <w:rsid w:val="003D7F65"/>
    <w:rsid w:val="003E258A"/>
    <w:rsid w:val="003E29BB"/>
    <w:rsid w:val="003E2D18"/>
    <w:rsid w:val="003E46C6"/>
    <w:rsid w:val="003E6462"/>
    <w:rsid w:val="003E7BD1"/>
    <w:rsid w:val="003F0E6D"/>
    <w:rsid w:val="003F4A7D"/>
    <w:rsid w:val="003F7345"/>
    <w:rsid w:val="00404E20"/>
    <w:rsid w:val="00412210"/>
    <w:rsid w:val="00413056"/>
    <w:rsid w:val="00414287"/>
    <w:rsid w:val="00416BAB"/>
    <w:rsid w:val="00417701"/>
    <w:rsid w:val="004228FC"/>
    <w:rsid w:val="00423D78"/>
    <w:rsid w:val="00424EEC"/>
    <w:rsid w:val="00425317"/>
    <w:rsid w:val="004253D7"/>
    <w:rsid w:val="004348A4"/>
    <w:rsid w:val="00437F6D"/>
    <w:rsid w:val="00442D42"/>
    <w:rsid w:val="00444A91"/>
    <w:rsid w:val="004544C3"/>
    <w:rsid w:val="00457C54"/>
    <w:rsid w:val="00460082"/>
    <w:rsid w:val="004647A3"/>
    <w:rsid w:val="00464E39"/>
    <w:rsid w:val="00466D52"/>
    <w:rsid w:val="00471193"/>
    <w:rsid w:val="00471A6E"/>
    <w:rsid w:val="00472A07"/>
    <w:rsid w:val="00472A2A"/>
    <w:rsid w:val="00472A72"/>
    <w:rsid w:val="004821F3"/>
    <w:rsid w:val="00485A65"/>
    <w:rsid w:val="00490020"/>
    <w:rsid w:val="00497924"/>
    <w:rsid w:val="004A3EAD"/>
    <w:rsid w:val="004A721F"/>
    <w:rsid w:val="004B583A"/>
    <w:rsid w:val="004B772B"/>
    <w:rsid w:val="004C0039"/>
    <w:rsid w:val="004C28CF"/>
    <w:rsid w:val="004C38A4"/>
    <w:rsid w:val="004C5B3B"/>
    <w:rsid w:val="004C6B08"/>
    <w:rsid w:val="004D0FA8"/>
    <w:rsid w:val="004D2D33"/>
    <w:rsid w:val="004D69F0"/>
    <w:rsid w:val="004E4AF8"/>
    <w:rsid w:val="004E4FE4"/>
    <w:rsid w:val="00500DC8"/>
    <w:rsid w:val="005015F7"/>
    <w:rsid w:val="0050699E"/>
    <w:rsid w:val="00510A33"/>
    <w:rsid w:val="00521350"/>
    <w:rsid w:val="00524519"/>
    <w:rsid w:val="00532B76"/>
    <w:rsid w:val="0054199B"/>
    <w:rsid w:val="00542CC3"/>
    <w:rsid w:val="00542D45"/>
    <w:rsid w:val="0055040D"/>
    <w:rsid w:val="0055155B"/>
    <w:rsid w:val="005517E4"/>
    <w:rsid w:val="005520A1"/>
    <w:rsid w:val="0055554E"/>
    <w:rsid w:val="005565E5"/>
    <w:rsid w:val="00557176"/>
    <w:rsid w:val="00565AFA"/>
    <w:rsid w:val="00566A65"/>
    <w:rsid w:val="0057108F"/>
    <w:rsid w:val="00574AA6"/>
    <w:rsid w:val="00576563"/>
    <w:rsid w:val="00580A0D"/>
    <w:rsid w:val="00581FE9"/>
    <w:rsid w:val="00586DB6"/>
    <w:rsid w:val="0059691E"/>
    <w:rsid w:val="005A47CA"/>
    <w:rsid w:val="005B0CCD"/>
    <w:rsid w:val="005B3A95"/>
    <w:rsid w:val="005B4A18"/>
    <w:rsid w:val="005C0158"/>
    <w:rsid w:val="005C1441"/>
    <w:rsid w:val="005C6D36"/>
    <w:rsid w:val="005D5343"/>
    <w:rsid w:val="005D5992"/>
    <w:rsid w:val="005E10E0"/>
    <w:rsid w:val="005E7311"/>
    <w:rsid w:val="005E7FDB"/>
    <w:rsid w:val="005F0528"/>
    <w:rsid w:val="005F0E17"/>
    <w:rsid w:val="005F2ADD"/>
    <w:rsid w:val="005F5B70"/>
    <w:rsid w:val="005F72EA"/>
    <w:rsid w:val="005F7593"/>
    <w:rsid w:val="006015D3"/>
    <w:rsid w:val="00605727"/>
    <w:rsid w:val="0061206B"/>
    <w:rsid w:val="00613DB4"/>
    <w:rsid w:val="00615C9C"/>
    <w:rsid w:val="00617955"/>
    <w:rsid w:val="0062085D"/>
    <w:rsid w:val="0062105F"/>
    <w:rsid w:val="00622410"/>
    <w:rsid w:val="00622896"/>
    <w:rsid w:val="00623B81"/>
    <w:rsid w:val="006251DA"/>
    <w:rsid w:val="00630E6C"/>
    <w:rsid w:val="00633416"/>
    <w:rsid w:val="00633E88"/>
    <w:rsid w:val="00636CF2"/>
    <w:rsid w:val="00637C2C"/>
    <w:rsid w:val="006434CE"/>
    <w:rsid w:val="00644E61"/>
    <w:rsid w:val="00652183"/>
    <w:rsid w:val="00652344"/>
    <w:rsid w:val="00652DEC"/>
    <w:rsid w:val="00655ADA"/>
    <w:rsid w:val="00660019"/>
    <w:rsid w:val="00667BAF"/>
    <w:rsid w:val="00676725"/>
    <w:rsid w:val="00681CD8"/>
    <w:rsid w:val="00682C46"/>
    <w:rsid w:val="00687934"/>
    <w:rsid w:val="00691302"/>
    <w:rsid w:val="006932C9"/>
    <w:rsid w:val="00694435"/>
    <w:rsid w:val="00694B9A"/>
    <w:rsid w:val="006A1743"/>
    <w:rsid w:val="006A4FF7"/>
    <w:rsid w:val="006A73D6"/>
    <w:rsid w:val="006B1D5B"/>
    <w:rsid w:val="006B3754"/>
    <w:rsid w:val="006B39ED"/>
    <w:rsid w:val="006B7536"/>
    <w:rsid w:val="006C02E9"/>
    <w:rsid w:val="006C1513"/>
    <w:rsid w:val="006C5E58"/>
    <w:rsid w:val="006D0DD2"/>
    <w:rsid w:val="006D425D"/>
    <w:rsid w:val="006E352F"/>
    <w:rsid w:val="006E3D7D"/>
    <w:rsid w:val="006E6731"/>
    <w:rsid w:val="006F492E"/>
    <w:rsid w:val="00704697"/>
    <w:rsid w:val="00704F85"/>
    <w:rsid w:val="007063E4"/>
    <w:rsid w:val="0070713C"/>
    <w:rsid w:val="0071010C"/>
    <w:rsid w:val="00713102"/>
    <w:rsid w:val="0071361F"/>
    <w:rsid w:val="00714F04"/>
    <w:rsid w:val="00716DFF"/>
    <w:rsid w:val="00720220"/>
    <w:rsid w:val="00722121"/>
    <w:rsid w:val="00723A59"/>
    <w:rsid w:val="00727004"/>
    <w:rsid w:val="00732021"/>
    <w:rsid w:val="007340C3"/>
    <w:rsid w:val="00744DD2"/>
    <w:rsid w:val="00746E71"/>
    <w:rsid w:val="007477C7"/>
    <w:rsid w:val="0075000C"/>
    <w:rsid w:val="00751132"/>
    <w:rsid w:val="00751618"/>
    <w:rsid w:val="0075303C"/>
    <w:rsid w:val="00762A45"/>
    <w:rsid w:val="00763E90"/>
    <w:rsid w:val="00764218"/>
    <w:rsid w:val="00770DE4"/>
    <w:rsid w:val="0077639F"/>
    <w:rsid w:val="007828C0"/>
    <w:rsid w:val="0078346E"/>
    <w:rsid w:val="00796F0F"/>
    <w:rsid w:val="007A0D1D"/>
    <w:rsid w:val="007A0FC1"/>
    <w:rsid w:val="007A14FA"/>
    <w:rsid w:val="007A2A33"/>
    <w:rsid w:val="007A5EEC"/>
    <w:rsid w:val="007A7596"/>
    <w:rsid w:val="007B07B1"/>
    <w:rsid w:val="007B0AAC"/>
    <w:rsid w:val="007C26DA"/>
    <w:rsid w:val="007C5492"/>
    <w:rsid w:val="007C5B31"/>
    <w:rsid w:val="007C6073"/>
    <w:rsid w:val="007D24DD"/>
    <w:rsid w:val="007D5670"/>
    <w:rsid w:val="007E2850"/>
    <w:rsid w:val="007E4F5F"/>
    <w:rsid w:val="007F26CC"/>
    <w:rsid w:val="007F4D8E"/>
    <w:rsid w:val="007F636F"/>
    <w:rsid w:val="007F7F3A"/>
    <w:rsid w:val="00800253"/>
    <w:rsid w:val="00800C04"/>
    <w:rsid w:val="00802A13"/>
    <w:rsid w:val="00803F44"/>
    <w:rsid w:val="00810C44"/>
    <w:rsid w:val="008125EF"/>
    <w:rsid w:val="00816633"/>
    <w:rsid w:val="00817470"/>
    <w:rsid w:val="00820767"/>
    <w:rsid w:val="0082283B"/>
    <w:rsid w:val="00823808"/>
    <w:rsid w:val="00823D0D"/>
    <w:rsid w:val="0083176C"/>
    <w:rsid w:val="008416A1"/>
    <w:rsid w:val="00846F0B"/>
    <w:rsid w:val="008501FA"/>
    <w:rsid w:val="0085647A"/>
    <w:rsid w:val="008616DC"/>
    <w:rsid w:val="00867A35"/>
    <w:rsid w:val="00867B41"/>
    <w:rsid w:val="00873331"/>
    <w:rsid w:val="00883C5B"/>
    <w:rsid w:val="00885EF7"/>
    <w:rsid w:val="00886CE3"/>
    <w:rsid w:val="0089086E"/>
    <w:rsid w:val="0089088B"/>
    <w:rsid w:val="00890AAC"/>
    <w:rsid w:val="00891DA0"/>
    <w:rsid w:val="008938D8"/>
    <w:rsid w:val="00896742"/>
    <w:rsid w:val="008A17B6"/>
    <w:rsid w:val="008A4C70"/>
    <w:rsid w:val="008A7178"/>
    <w:rsid w:val="008B419A"/>
    <w:rsid w:val="008B52ED"/>
    <w:rsid w:val="008B5490"/>
    <w:rsid w:val="008B566C"/>
    <w:rsid w:val="008B76E4"/>
    <w:rsid w:val="008C12A1"/>
    <w:rsid w:val="008D0E09"/>
    <w:rsid w:val="008D4B8C"/>
    <w:rsid w:val="008D7C95"/>
    <w:rsid w:val="008E16DE"/>
    <w:rsid w:val="008E2098"/>
    <w:rsid w:val="008E353D"/>
    <w:rsid w:val="008E45C4"/>
    <w:rsid w:val="008E5FB2"/>
    <w:rsid w:val="008E70B9"/>
    <w:rsid w:val="008F118D"/>
    <w:rsid w:val="008F2D2E"/>
    <w:rsid w:val="009024DF"/>
    <w:rsid w:val="00903273"/>
    <w:rsid w:val="00905CAF"/>
    <w:rsid w:val="0091168F"/>
    <w:rsid w:val="00911B27"/>
    <w:rsid w:val="0091418A"/>
    <w:rsid w:val="009144F5"/>
    <w:rsid w:val="00931B50"/>
    <w:rsid w:val="00932BEF"/>
    <w:rsid w:val="009363EB"/>
    <w:rsid w:val="00937C16"/>
    <w:rsid w:val="009412A0"/>
    <w:rsid w:val="00941F21"/>
    <w:rsid w:val="009441D4"/>
    <w:rsid w:val="0094452E"/>
    <w:rsid w:val="00945D43"/>
    <w:rsid w:val="00946ABF"/>
    <w:rsid w:val="00947DF2"/>
    <w:rsid w:val="00953906"/>
    <w:rsid w:val="00954FDE"/>
    <w:rsid w:val="00956E27"/>
    <w:rsid w:val="00964D53"/>
    <w:rsid w:val="00966296"/>
    <w:rsid w:val="00967DA7"/>
    <w:rsid w:val="00973541"/>
    <w:rsid w:val="00981434"/>
    <w:rsid w:val="009839DA"/>
    <w:rsid w:val="0098650C"/>
    <w:rsid w:val="00986C7A"/>
    <w:rsid w:val="00991A8A"/>
    <w:rsid w:val="00991C73"/>
    <w:rsid w:val="00991F8A"/>
    <w:rsid w:val="00996E6D"/>
    <w:rsid w:val="009A42FF"/>
    <w:rsid w:val="009A50E9"/>
    <w:rsid w:val="009A5B29"/>
    <w:rsid w:val="009A756C"/>
    <w:rsid w:val="009B1EAA"/>
    <w:rsid w:val="009B50B5"/>
    <w:rsid w:val="009C4E6E"/>
    <w:rsid w:val="009C53EA"/>
    <w:rsid w:val="009D1BDA"/>
    <w:rsid w:val="009D2FB1"/>
    <w:rsid w:val="009D345E"/>
    <w:rsid w:val="009E0023"/>
    <w:rsid w:val="009E05BA"/>
    <w:rsid w:val="009E2B8C"/>
    <w:rsid w:val="009E364A"/>
    <w:rsid w:val="009E750A"/>
    <w:rsid w:val="009F12B7"/>
    <w:rsid w:val="009F2009"/>
    <w:rsid w:val="00A011AF"/>
    <w:rsid w:val="00A01F9E"/>
    <w:rsid w:val="00A027B8"/>
    <w:rsid w:val="00A0684C"/>
    <w:rsid w:val="00A071A8"/>
    <w:rsid w:val="00A10A3C"/>
    <w:rsid w:val="00A15AA6"/>
    <w:rsid w:val="00A15ED9"/>
    <w:rsid w:val="00A16A7A"/>
    <w:rsid w:val="00A2175F"/>
    <w:rsid w:val="00A220FB"/>
    <w:rsid w:val="00A321D1"/>
    <w:rsid w:val="00A37303"/>
    <w:rsid w:val="00A37EEE"/>
    <w:rsid w:val="00A40D6E"/>
    <w:rsid w:val="00A505A7"/>
    <w:rsid w:val="00A53081"/>
    <w:rsid w:val="00A60ACA"/>
    <w:rsid w:val="00A658CE"/>
    <w:rsid w:val="00A701C3"/>
    <w:rsid w:val="00A70519"/>
    <w:rsid w:val="00A705FB"/>
    <w:rsid w:val="00A70A02"/>
    <w:rsid w:val="00A71CF0"/>
    <w:rsid w:val="00A807B5"/>
    <w:rsid w:val="00A8380C"/>
    <w:rsid w:val="00A8407D"/>
    <w:rsid w:val="00A84D04"/>
    <w:rsid w:val="00A9214A"/>
    <w:rsid w:val="00A926EE"/>
    <w:rsid w:val="00A92BCA"/>
    <w:rsid w:val="00A9507C"/>
    <w:rsid w:val="00A97462"/>
    <w:rsid w:val="00AA4DD0"/>
    <w:rsid w:val="00AA71B3"/>
    <w:rsid w:val="00AB0080"/>
    <w:rsid w:val="00AB15EB"/>
    <w:rsid w:val="00AB1B82"/>
    <w:rsid w:val="00AB27C9"/>
    <w:rsid w:val="00AB4BF8"/>
    <w:rsid w:val="00AB545C"/>
    <w:rsid w:val="00AB663C"/>
    <w:rsid w:val="00AC2443"/>
    <w:rsid w:val="00AC2793"/>
    <w:rsid w:val="00AC4CD3"/>
    <w:rsid w:val="00AD374D"/>
    <w:rsid w:val="00AD59B7"/>
    <w:rsid w:val="00AE039B"/>
    <w:rsid w:val="00AE1F0D"/>
    <w:rsid w:val="00AE39B6"/>
    <w:rsid w:val="00AF22B8"/>
    <w:rsid w:val="00AF41A3"/>
    <w:rsid w:val="00AF499F"/>
    <w:rsid w:val="00AF506B"/>
    <w:rsid w:val="00B040B2"/>
    <w:rsid w:val="00B04F6C"/>
    <w:rsid w:val="00B1001E"/>
    <w:rsid w:val="00B101AB"/>
    <w:rsid w:val="00B13450"/>
    <w:rsid w:val="00B2095D"/>
    <w:rsid w:val="00B20B1E"/>
    <w:rsid w:val="00B249A2"/>
    <w:rsid w:val="00B2575D"/>
    <w:rsid w:val="00B33EC7"/>
    <w:rsid w:val="00B35440"/>
    <w:rsid w:val="00B4283F"/>
    <w:rsid w:val="00B44BE9"/>
    <w:rsid w:val="00B452AF"/>
    <w:rsid w:val="00B55C5B"/>
    <w:rsid w:val="00B56B15"/>
    <w:rsid w:val="00B606DA"/>
    <w:rsid w:val="00B67E44"/>
    <w:rsid w:val="00B70FD0"/>
    <w:rsid w:val="00B748FA"/>
    <w:rsid w:val="00B74B60"/>
    <w:rsid w:val="00B807FC"/>
    <w:rsid w:val="00B82801"/>
    <w:rsid w:val="00B87F24"/>
    <w:rsid w:val="00BA102D"/>
    <w:rsid w:val="00BA3B87"/>
    <w:rsid w:val="00BA4078"/>
    <w:rsid w:val="00BA63C0"/>
    <w:rsid w:val="00BA7F5E"/>
    <w:rsid w:val="00BB1D07"/>
    <w:rsid w:val="00BB6AEA"/>
    <w:rsid w:val="00BB7BE9"/>
    <w:rsid w:val="00BC056D"/>
    <w:rsid w:val="00BC13F6"/>
    <w:rsid w:val="00BC322C"/>
    <w:rsid w:val="00BC4274"/>
    <w:rsid w:val="00BC439D"/>
    <w:rsid w:val="00BD618A"/>
    <w:rsid w:val="00BE0F19"/>
    <w:rsid w:val="00BF3283"/>
    <w:rsid w:val="00BF4453"/>
    <w:rsid w:val="00BF4FB8"/>
    <w:rsid w:val="00BF76FF"/>
    <w:rsid w:val="00C00772"/>
    <w:rsid w:val="00C0175F"/>
    <w:rsid w:val="00C06048"/>
    <w:rsid w:val="00C07355"/>
    <w:rsid w:val="00C121D1"/>
    <w:rsid w:val="00C13995"/>
    <w:rsid w:val="00C15330"/>
    <w:rsid w:val="00C16F1E"/>
    <w:rsid w:val="00C22AE4"/>
    <w:rsid w:val="00C262F9"/>
    <w:rsid w:val="00C34226"/>
    <w:rsid w:val="00C350C1"/>
    <w:rsid w:val="00C370FD"/>
    <w:rsid w:val="00C37691"/>
    <w:rsid w:val="00C50223"/>
    <w:rsid w:val="00C54AD0"/>
    <w:rsid w:val="00C60258"/>
    <w:rsid w:val="00C623EC"/>
    <w:rsid w:val="00C707EC"/>
    <w:rsid w:val="00C73F96"/>
    <w:rsid w:val="00C819DA"/>
    <w:rsid w:val="00C826EC"/>
    <w:rsid w:val="00C85C51"/>
    <w:rsid w:val="00C905C5"/>
    <w:rsid w:val="00C907A6"/>
    <w:rsid w:val="00C97956"/>
    <w:rsid w:val="00CA180D"/>
    <w:rsid w:val="00CA304D"/>
    <w:rsid w:val="00CA348F"/>
    <w:rsid w:val="00CB6400"/>
    <w:rsid w:val="00CC376A"/>
    <w:rsid w:val="00CC4776"/>
    <w:rsid w:val="00CC593A"/>
    <w:rsid w:val="00CD21D0"/>
    <w:rsid w:val="00CE03BF"/>
    <w:rsid w:val="00CE2076"/>
    <w:rsid w:val="00CE2D45"/>
    <w:rsid w:val="00CE2E00"/>
    <w:rsid w:val="00CE5485"/>
    <w:rsid w:val="00CE5712"/>
    <w:rsid w:val="00CE6606"/>
    <w:rsid w:val="00CE6D8B"/>
    <w:rsid w:val="00CF196F"/>
    <w:rsid w:val="00CF1AC7"/>
    <w:rsid w:val="00CF521D"/>
    <w:rsid w:val="00D00CD6"/>
    <w:rsid w:val="00D00FBE"/>
    <w:rsid w:val="00D112D7"/>
    <w:rsid w:val="00D11970"/>
    <w:rsid w:val="00D142C2"/>
    <w:rsid w:val="00D1505E"/>
    <w:rsid w:val="00D159C8"/>
    <w:rsid w:val="00D24DAD"/>
    <w:rsid w:val="00D26E08"/>
    <w:rsid w:val="00D34C4D"/>
    <w:rsid w:val="00D3645F"/>
    <w:rsid w:val="00D37EFE"/>
    <w:rsid w:val="00D402C4"/>
    <w:rsid w:val="00D44B4A"/>
    <w:rsid w:val="00D5224D"/>
    <w:rsid w:val="00D538A1"/>
    <w:rsid w:val="00D57F93"/>
    <w:rsid w:val="00D623DE"/>
    <w:rsid w:val="00D635B1"/>
    <w:rsid w:val="00D63AC1"/>
    <w:rsid w:val="00D655E5"/>
    <w:rsid w:val="00D665C5"/>
    <w:rsid w:val="00D70499"/>
    <w:rsid w:val="00D7190B"/>
    <w:rsid w:val="00D71C5E"/>
    <w:rsid w:val="00D71D18"/>
    <w:rsid w:val="00D75B4F"/>
    <w:rsid w:val="00D77FC0"/>
    <w:rsid w:val="00D81D39"/>
    <w:rsid w:val="00D85A6B"/>
    <w:rsid w:val="00D86F56"/>
    <w:rsid w:val="00D92956"/>
    <w:rsid w:val="00D93118"/>
    <w:rsid w:val="00D973AE"/>
    <w:rsid w:val="00DA38F8"/>
    <w:rsid w:val="00DA7AD9"/>
    <w:rsid w:val="00DA7CE1"/>
    <w:rsid w:val="00DB2245"/>
    <w:rsid w:val="00DB3C79"/>
    <w:rsid w:val="00DB5B93"/>
    <w:rsid w:val="00DB602D"/>
    <w:rsid w:val="00DC0B90"/>
    <w:rsid w:val="00DC2F8A"/>
    <w:rsid w:val="00DC7AAB"/>
    <w:rsid w:val="00DD168B"/>
    <w:rsid w:val="00DD264B"/>
    <w:rsid w:val="00DD37AF"/>
    <w:rsid w:val="00DD485C"/>
    <w:rsid w:val="00DD5BF3"/>
    <w:rsid w:val="00DD6591"/>
    <w:rsid w:val="00DD7E5A"/>
    <w:rsid w:val="00DE15C3"/>
    <w:rsid w:val="00DE2BCC"/>
    <w:rsid w:val="00DE3E0B"/>
    <w:rsid w:val="00E0674E"/>
    <w:rsid w:val="00E06D87"/>
    <w:rsid w:val="00E07E98"/>
    <w:rsid w:val="00E17DE1"/>
    <w:rsid w:val="00E2368B"/>
    <w:rsid w:val="00E24EA4"/>
    <w:rsid w:val="00E32DED"/>
    <w:rsid w:val="00E33B24"/>
    <w:rsid w:val="00E36BDA"/>
    <w:rsid w:val="00E44D92"/>
    <w:rsid w:val="00E53D78"/>
    <w:rsid w:val="00E552B1"/>
    <w:rsid w:val="00E5551C"/>
    <w:rsid w:val="00E5756F"/>
    <w:rsid w:val="00E577EF"/>
    <w:rsid w:val="00E61AD6"/>
    <w:rsid w:val="00E64592"/>
    <w:rsid w:val="00E708E5"/>
    <w:rsid w:val="00E711C3"/>
    <w:rsid w:val="00E71240"/>
    <w:rsid w:val="00E7412F"/>
    <w:rsid w:val="00E749E7"/>
    <w:rsid w:val="00E75871"/>
    <w:rsid w:val="00E76C5C"/>
    <w:rsid w:val="00E77B13"/>
    <w:rsid w:val="00E82997"/>
    <w:rsid w:val="00E82DD0"/>
    <w:rsid w:val="00E85EE6"/>
    <w:rsid w:val="00E91DA2"/>
    <w:rsid w:val="00E92A72"/>
    <w:rsid w:val="00E95C80"/>
    <w:rsid w:val="00E95CF2"/>
    <w:rsid w:val="00EA4D90"/>
    <w:rsid w:val="00EA63E2"/>
    <w:rsid w:val="00EB3448"/>
    <w:rsid w:val="00EB4216"/>
    <w:rsid w:val="00EB5130"/>
    <w:rsid w:val="00EC3EF6"/>
    <w:rsid w:val="00EC774B"/>
    <w:rsid w:val="00ED09FA"/>
    <w:rsid w:val="00ED1646"/>
    <w:rsid w:val="00ED2A1F"/>
    <w:rsid w:val="00ED3E89"/>
    <w:rsid w:val="00ED4D92"/>
    <w:rsid w:val="00EE5E2A"/>
    <w:rsid w:val="00EE641F"/>
    <w:rsid w:val="00EE793C"/>
    <w:rsid w:val="00EE7C25"/>
    <w:rsid w:val="00EF4BFB"/>
    <w:rsid w:val="00EF5541"/>
    <w:rsid w:val="00F005CF"/>
    <w:rsid w:val="00F04AFD"/>
    <w:rsid w:val="00F13865"/>
    <w:rsid w:val="00F1549E"/>
    <w:rsid w:val="00F16DCF"/>
    <w:rsid w:val="00F2065E"/>
    <w:rsid w:val="00F225D6"/>
    <w:rsid w:val="00F250E2"/>
    <w:rsid w:val="00F330D5"/>
    <w:rsid w:val="00F33316"/>
    <w:rsid w:val="00F3346C"/>
    <w:rsid w:val="00F3583A"/>
    <w:rsid w:val="00F36052"/>
    <w:rsid w:val="00F40740"/>
    <w:rsid w:val="00F41588"/>
    <w:rsid w:val="00F43BAA"/>
    <w:rsid w:val="00F44ADF"/>
    <w:rsid w:val="00F4508B"/>
    <w:rsid w:val="00F519C3"/>
    <w:rsid w:val="00F5482A"/>
    <w:rsid w:val="00F61373"/>
    <w:rsid w:val="00F636A4"/>
    <w:rsid w:val="00F64722"/>
    <w:rsid w:val="00F65AD2"/>
    <w:rsid w:val="00F703D3"/>
    <w:rsid w:val="00F751C6"/>
    <w:rsid w:val="00F76615"/>
    <w:rsid w:val="00F7747B"/>
    <w:rsid w:val="00F804A8"/>
    <w:rsid w:val="00F81159"/>
    <w:rsid w:val="00F81FC3"/>
    <w:rsid w:val="00F8406E"/>
    <w:rsid w:val="00F94BC5"/>
    <w:rsid w:val="00F960A9"/>
    <w:rsid w:val="00F973DF"/>
    <w:rsid w:val="00FA1B1C"/>
    <w:rsid w:val="00FB13CF"/>
    <w:rsid w:val="00FB286E"/>
    <w:rsid w:val="00FB4CB0"/>
    <w:rsid w:val="00FB55D5"/>
    <w:rsid w:val="00FB723C"/>
    <w:rsid w:val="00FB7758"/>
    <w:rsid w:val="00FC102B"/>
    <w:rsid w:val="00FC1B31"/>
    <w:rsid w:val="00FC6312"/>
    <w:rsid w:val="00FD1F03"/>
    <w:rsid w:val="00FD2263"/>
    <w:rsid w:val="00FD2C56"/>
    <w:rsid w:val="00FE6440"/>
    <w:rsid w:val="00FF346F"/>
    <w:rsid w:val="00FF6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26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24D"/>
  </w:style>
  <w:style w:type="paragraph" w:styleId="1">
    <w:name w:val="heading 1"/>
    <w:basedOn w:val="a"/>
    <w:next w:val="a"/>
    <w:link w:val="10"/>
    <w:qFormat/>
    <w:rsid w:val="00B67E4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9D1BD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E03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Indent 3"/>
    <w:basedOn w:val="a"/>
    <w:link w:val="32"/>
    <w:rsid w:val="009441D4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rsid w:val="009441D4"/>
    <w:rPr>
      <w:rFonts w:ascii="Times New Roman" w:eastAsia="Times New Roman" w:hAnsi="Times New Roman" w:cs="Times New Roman"/>
      <w:b/>
      <w:sz w:val="28"/>
      <w:szCs w:val="28"/>
    </w:rPr>
  </w:style>
  <w:style w:type="paragraph" w:styleId="a3">
    <w:name w:val="Body Text"/>
    <w:basedOn w:val="a"/>
    <w:link w:val="a4"/>
    <w:rsid w:val="009441D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9441D4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Обычный1"/>
    <w:rsid w:val="009441D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a5">
    <w:name w:val="header"/>
    <w:basedOn w:val="a"/>
    <w:link w:val="a6"/>
    <w:rsid w:val="001E705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1E705E"/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Знак"/>
    <w:basedOn w:val="a"/>
    <w:rsid w:val="001E705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1">
    <w:name w:val="Обычный2"/>
    <w:rsid w:val="004821F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10">
    <w:name w:val="Заголовок 1 Знак"/>
    <w:basedOn w:val="a0"/>
    <w:link w:val="1"/>
    <w:rsid w:val="00B67E44"/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a8">
    <w:name w:val="Subtitle"/>
    <w:basedOn w:val="a"/>
    <w:next w:val="a"/>
    <w:link w:val="a9"/>
    <w:uiPriority w:val="11"/>
    <w:qFormat/>
    <w:rsid w:val="006C151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6C151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a">
    <w:name w:val="Title"/>
    <w:basedOn w:val="a"/>
    <w:next w:val="a"/>
    <w:link w:val="ab"/>
    <w:uiPriority w:val="10"/>
    <w:qFormat/>
    <w:rsid w:val="006C151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6C151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onsPlusNormal">
    <w:name w:val="ConsPlusNormal"/>
    <w:rsid w:val="00B3544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tyle2">
    <w:name w:val="Style2"/>
    <w:basedOn w:val="a"/>
    <w:rsid w:val="00B35440"/>
    <w:pPr>
      <w:widowControl w:val="0"/>
      <w:autoSpaceDE w:val="0"/>
      <w:autoSpaceDN w:val="0"/>
      <w:adjustRightInd w:val="0"/>
      <w:spacing w:after="0" w:line="63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rmal (Web)"/>
    <w:basedOn w:val="a"/>
    <w:rsid w:val="00BC13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basedOn w:val="a"/>
    <w:uiPriority w:val="34"/>
    <w:qFormat/>
    <w:rsid w:val="00846F0B"/>
    <w:pPr>
      <w:ind w:left="720"/>
      <w:contextualSpacing/>
    </w:pPr>
  </w:style>
  <w:style w:type="paragraph" w:customStyle="1" w:styleId="210">
    <w:name w:val="Основной текст 21"/>
    <w:basedOn w:val="a"/>
    <w:rsid w:val="003E646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e">
    <w:name w:val="footer"/>
    <w:basedOn w:val="a"/>
    <w:link w:val="af"/>
    <w:uiPriority w:val="99"/>
    <w:unhideWhenUsed/>
    <w:rsid w:val="00EE64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E641F"/>
  </w:style>
  <w:style w:type="character" w:customStyle="1" w:styleId="20">
    <w:name w:val="Заголовок 2 Знак"/>
    <w:basedOn w:val="a0"/>
    <w:link w:val="2"/>
    <w:uiPriority w:val="9"/>
    <w:rsid w:val="009D1BD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Body Text Indent"/>
    <w:basedOn w:val="a"/>
    <w:link w:val="af1"/>
    <w:uiPriority w:val="99"/>
    <w:semiHidden/>
    <w:unhideWhenUsed/>
    <w:rsid w:val="00D77FC0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D77FC0"/>
  </w:style>
  <w:style w:type="paragraph" w:styleId="33">
    <w:name w:val="Body Text 3"/>
    <w:basedOn w:val="a"/>
    <w:link w:val="34"/>
    <w:uiPriority w:val="99"/>
    <w:unhideWhenUsed/>
    <w:rsid w:val="00CF521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CF521D"/>
    <w:rPr>
      <w:sz w:val="16"/>
      <w:szCs w:val="16"/>
    </w:rPr>
  </w:style>
  <w:style w:type="table" w:styleId="af2">
    <w:name w:val="Table Grid"/>
    <w:basedOn w:val="a1"/>
    <w:rsid w:val="00361739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Цветовое выделение"/>
    <w:rsid w:val="00F751C6"/>
    <w:rPr>
      <w:b/>
      <w:bCs/>
      <w:color w:val="000080"/>
      <w:sz w:val="20"/>
      <w:szCs w:val="20"/>
    </w:rPr>
  </w:style>
  <w:style w:type="character" w:customStyle="1" w:styleId="af4">
    <w:name w:val="Основной текст_"/>
    <w:basedOn w:val="a0"/>
    <w:link w:val="12"/>
    <w:locked/>
    <w:rsid w:val="00751132"/>
    <w:rPr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f4"/>
    <w:rsid w:val="00751132"/>
    <w:pPr>
      <w:widowControl w:val="0"/>
      <w:shd w:val="clear" w:color="auto" w:fill="FFFFFF"/>
      <w:spacing w:after="1020" w:line="319" w:lineRule="exact"/>
    </w:pPr>
    <w:rPr>
      <w:sz w:val="27"/>
      <w:szCs w:val="27"/>
    </w:rPr>
  </w:style>
  <w:style w:type="character" w:customStyle="1" w:styleId="FontStyle17">
    <w:name w:val="Font Style17"/>
    <w:basedOn w:val="a0"/>
    <w:rsid w:val="00414287"/>
    <w:rPr>
      <w:rFonts w:ascii="Times New Roman" w:hAnsi="Times New Roman" w:cs="Times New Roman" w:hint="default"/>
      <w:sz w:val="26"/>
      <w:szCs w:val="26"/>
    </w:rPr>
  </w:style>
  <w:style w:type="character" w:styleId="af5">
    <w:name w:val="Hyperlink"/>
    <w:basedOn w:val="a0"/>
    <w:uiPriority w:val="99"/>
    <w:semiHidden/>
    <w:unhideWhenUsed/>
    <w:rsid w:val="009B50B5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CE03B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Nonformat">
    <w:name w:val="ConsNonformat"/>
    <w:rsid w:val="00281CC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FC1B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FC1B31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126B5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f8">
    <w:name w:val="Emphasis"/>
    <w:basedOn w:val="a0"/>
    <w:qFormat/>
    <w:rsid w:val="009F2009"/>
    <w:rPr>
      <w:i/>
      <w:iCs/>
    </w:rPr>
  </w:style>
  <w:style w:type="paragraph" w:styleId="22">
    <w:name w:val="Body Text Indent 2"/>
    <w:basedOn w:val="a"/>
    <w:link w:val="23"/>
    <w:uiPriority w:val="99"/>
    <w:semiHidden/>
    <w:unhideWhenUsed/>
    <w:rsid w:val="006D425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6D425D"/>
  </w:style>
  <w:style w:type="paragraph" w:customStyle="1" w:styleId="Style5">
    <w:name w:val="Style5"/>
    <w:basedOn w:val="a"/>
    <w:rsid w:val="006D425D"/>
    <w:pPr>
      <w:widowControl w:val="0"/>
      <w:autoSpaceDE w:val="0"/>
      <w:autoSpaceDN w:val="0"/>
      <w:adjustRightInd w:val="0"/>
      <w:spacing w:after="0" w:line="319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6D425D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">
    <w:name w:val="Font Style16"/>
    <w:rsid w:val="006D425D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rsid w:val="006D425D"/>
    <w:rPr>
      <w:rFonts w:ascii="Times New Roman" w:hAnsi="Times New Roman" w:cs="Times New Roman"/>
      <w:b/>
      <w:bCs/>
      <w:sz w:val="26"/>
      <w:szCs w:val="26"/>
    </w:rPr>
  </w:style>
  <w:style w:type="paragraph" w:styleId="24">
    <w:name w:val="Body Text First Indent 2"/>
    <w:basedOn w:val="af0"/>
    <w:link w:val="25"/>
    <w:rsid w:val="006D425D"/>
    <w:pPr>
      <w:spacing w:line="240" w:lineRule="auto"/>
      <w:ind w:firstLine="21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5">
    <w:name w:val="Красная строка 2 Знак"/>
    <w:basedOn w:val="af1"/>
    <w:link w:val="24"/>
    <w:rsid w:val="006D425D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3FC0E-B222-4480-B675-190AEC08F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9</Pages>
  <Words>2206</Words>
  <Characters>12576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10</cp:revision>
  <cp:lastPrinted>2016-11-15T07:51:00Z</cp:lastPrinted>
  <dcterms:created xsi:type="dcterms:W3CDTF">2016-12-09T01:47:00Z</dcterms:created>
  <dcterms:modified xsi:type="dcterms:W3CDTF">2016-12-22T00:13:00Z</dcterms:modified>
</cp:coreProperties>
</file>